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5A8F3" w14:textId="5D664944" w:rsidR="0091225C" w:rsidRPr="00D35772" w:rsidRDefault="0091225C" w:rsidP="0091225C">
      <w:pPr>
        <w:pStyle w:val="BodyText"/>
        <w:spacing w:before="0"/>
        <w:ind w:left="0"/>
        <w:rPr>
          <w:b/>
          <w:bCs/>
          <w:color w:val="F79646" w:themeColor="accent6"/>
          <w:sz w:val="40"/>
          <w:szCs w:val="40"/>
        </w:rPr>
      </w:pPr>
      <w:r w:rsidRPr="00D35772">
        <w:rPr>
          <w:b/>
          <w:bCs/>
          <w:color w:val="F79646" w:themeColor="accent6"/>
          <w:sz w:val="40"/>
          <w:szCs w:val="40"/>
        </w:rPr>
        <w:t>Policy / procedure template</w:t>
      </w:r>
    </w:p>
    <w:p w14:paraId="584B5E27" w14:textId="3E3EFF63" w:rsidR="0091225C" w:rsidRPr="00D35772" w:rsidRDefault="00781EEE" w:rsidP="0091225C">
      <w:pPr>
        <w:pStyle w:val="BodyText"/>
        <w:spacing w:before="0"/>
        <w:ind w:left="0"/>
        <w:rPr>
          <w:b/>
          <w:bCs/>
          <w:sz w:val="40"/>
          <w:szCs w:val="40"/>
        </w:rPr>
      </w:pPr>
      <w:r w:rsidRPr="00D35772">
        <w:rPr>
          <w:b/>
          <w:bCs/>
          <w:sz w:val="40"/>
          <w:szCs w:val="40"/>
        </w:rPr>
        <w:t>Journey management policy</w:t>
      </w:r>
    </w:p>
    <w:p w14:paraId="3DADB0B3" w14:textId="5E67E5CB" w:rsidR="0088595A" w:rsidRPr="00D35772" w:rsidRDefault="0088595A" w:rsidP="004C5556">
      <w:pPr>
        <w:pStyle w:val="BodyText"/>
        <w:ind w:left="0"/>
        <w:contextualSpacing/>
        <w:rPr>
          <w:b/>
          <w:bCs/>
          <w:sz w:val="20"/>
          <w:szCs w:val="20"/>
        </w:rPr>
      </w:pPr>
      <w:r w:rsidRPr="00D35772">
        <w:rPr>
          <w:b/>
          <w:bCs/>
          <w:sz w:val="20"/>
          <w:szCs w:val="20"/>
        </w:rPr>
        <w:t>Disclaimer</w:t>
      </w:r>
    </w:p>
    <w:p w14:paraId="3263A435" w14:textId="406C2E03" w:rsidR="00E136DF" w:rsidRPr="00D35772" w:rsidRDefault="00E136DF" w:rsidP="004C5556">
      <w:pPr>
        <w:contextualSpacing/>
        <w:rPr>
          <w:spacing w:val="-6"/>
          <w:sz w:val="20"/>
          <w:szCs w:val="20"/>
        </w:rPr>
      </w:pPr>
      <w:r w:rsidRPr="00D35772">
        <w:rPr>
          <w:spacing w:val="-6"/>
          <w:sz w:val="20"/>
          <w:szCs w:val="20"/>
        </w:rPr>
        <w:t>The information contained in this document is for educational purposes only. It is not intended to provide legal or other advice to you, and you should not rely upon the information to provide any such advice. We believe the information provided is accurate and complete; however, we do not provide any warranty, express or implied, of its accuracy or completeness. Neither WorkSafeBC, nor the Justice Institute of British Columbia nor Road Safety at Work shall be liable in any manner or to any extent for any direct, indirect, special, incidental or consequential damages, losses or expenses arising out of the use of this form.</w:t>
      </w:r>
      <w:r w:rsidR="002E03F9" w:rsidRPr="00D35772">
        <w:rPr>
          <w:spacing w:val="-6"/>
          <w:sz w:val="20"/>
          <w:szCs w:val="20"/>
        </w:rPr>
        <w:tab/>
      </w:r>
      <w:r w:rsidR="002E03F9" w:rsidRPr="00D35772">
        <w:rPr>
          <w:spacing w:val="-6"/>
          <w:sz w:val="20"/>
          <w:szCs w:val="20"/>
        </w:rPr>
        <w:tab/>
      </w:r>
      <w:r w:rsidR="007A2560" w:rsidRPr="00D35772">
        <w:rPr>
          <w:spacing w:val="-6"/>
          <w:sz w:val="20"/>
          <w:szCs w:val="20"/>
        </w:rPr>
        <w:t>June</w:t>
      </w:r>
      <w:r w:rsidRPr="00D35772">
        <w:rPr>
          <w:spacing w:val="-6"/>
          <w:sz w:val="20"/>
          <w:szCs w:val="20"/>
        </w:rPr>
        <w:t xml:space="preserve"> 2022</w:t>
      </w:r>
    </w:p>
    <w:p w14:paraId="753F9CAC" w14:textId="77777777" w:rsidR="00AA183F" w:rsidRPr="00D35772" w:rsidRDefault="00AA183F" w:rsidP="004C5556">
      <w:pPr>
        <w:contextualSpacing/>
        <w:rPr>
          <w:spacing w:val="-6"/>
          <w:sz w:val="24"/>
          <w:szCs w:val="24"/>
        </w:rPr>
      </w:pPr>
    </w:p>
    <w:p w14:paraId="0FBA3635" w14:textId="77777777" w:rsidR="007800D8" w:rsidRPr="008C241F" w:rsidRDefault="007800D8" w:rsidP="007800D8">
      <w:pPr>
        <w:spacing w:before="120" w:line="276" w:lineRule="auto"/>
        <w:contextualSpacing/>
        <w:rPr>
          <w:rFonts w:ascii="Arial" w:hAnsi="Arial" w:cs="Arial"/>
          <w:b/>
          <w:bCs/>
          <w:sz w:val="24"/>
        </w:rPr>
      </w:pPr>
      <w:r w:rsidRPr="008C241F">
        <w:rPr>
          <w:rFonts w:ascii="Arial" w:hAnsi="Arial" w:cs="Arial"/>
          <w:b/>
          <w:bCs/>
          <w:sz w:val="24"/>
        </w:rPr>
        <w:t>Instructions</w:t>
      </w:r>
    </w:p>
    <w:p w14:paraId="75BE5263" w14:textId="02B558F0" w:rsidR="007800D8" w:rsidRPr="008C241F" w:rsidRDefault="007800D8" w:rsidP="007800D8">
      <w:pPr>
        <w:widowControl/>
        <w:shd w:val="clear" w:color="auto" w:fill="FFFFFF" w:themeFill="background1"/>
        <w:autoSpaceDE/>
        <w:autoSpaceDN/>
        <w:spacing w:line="276" w:lineRule="auto"/>
        <w:contextualSpacing/>
        <w:rPr>
          <w:rFonts w:ascii="Arial" w:eastAsia="Times New Roman" w:hAnsi="Arial" w:cs="Arial"/>
          <w:iCs/>
          <w:spacing w:val="-6"/>
          <w:sz w:val="24"/>
          <w:szCs w:val="24"/>
        </w:rPr>
      </w:pPr>
      <w:r w:rsidRPr="008C241F">
        <w:rPr>
          <w:rFonts w:ascii="Arial" w:eastAsia="Times New Roman" w:hAnsi="Arial" w:cs="Arial"/>
          <w:iCs/>
          <w:spacing w:val="-6"/>
          <w:sz w:val="24"/>
          <w:szCs w:val="24"/>
        </w:rPr>
        <w:t xml:space="preserve">This template is intended to help you </w:t>
      </w:r>
      <w:r w:rsidRPr="008C241F">
        <w:rPr>
          <w:rFonts w:ascii="Arial" w:eastAsia="Times New Roman" w:hAnsi="Arial" w:cs="Arial"/>
          <w:iCs/>
          <w:color w:val="000000" w:themeColor="text1"/>
          <w:spacing w:val="-6"/>
          <w:sz w:val="24"/>
          <w:szCs w:val="24"/>
        </w:rPr>
        <w:t xml:space="preserve">build a journey management policy that’s right </w:t>
      </w:r>
      <w:r w:rsidRPr="008C241F">
        <w:rPr>
          <w:rFonts w:ascii="Arial" w:eastAsia="Times New Roman" w:hAnsi="Arial" w:cs="Arial"/>
          <w:iCs/>
          <w:spacing w:val="-6"/>
          <w:sz w:val="24"/>
          <w:szCs w:val="24"/>
        </w:rPr>
        <w:t xml:space="preserve">for your organization. Save the template to your device. Think about the situations and risks your employees encounter when they are driving or riding in a work vehicle. Edit the template so it explains what your organization expects its employees to do / not do. Replace items </w:t>
      </w:r>
      <w:r w:rsidRPr="008C241F">
        <w:rPr>
          <w:rFonts w:ascii="Arial" w:eastAsia="Times New Roman" w:hAnsi="Arial" w:cs="Arial"/>
          <w:b/>
          <w:bCs/>
          <w:iCs/>
          <w:color w:val="F79646" w:themeColor="accent6"/>
          <w:spacing w:val="-6"/>
          <w:sz w:val="24"/>
          <w:szCs w:val="24"/>
        </w:rPr>
        <w:t>written in orange</w:t>
      </w:r>
      <w:r w:rsidRPr="008C241F">
        <w:rPr>
          <w:rFonts w:ascii="Arial" w:eastAsia="Times New Roman" w:hAnsi="Arial" w:cs="Arial"/>
          <w:iCs/>
          <w:spacing w:val="-6"/>
          <w:sz w:val="24"/>
          <w:szCs w:val="24"/>
        </w:rPr>
        <w:t xml:space="preserve"> with your own information</w:t>
      </w:r>
      <w:r w:rsidR="008C241F">
        <w:rPr>
          <w:rFonts w:ascii="Arial" w:eastAsia="Times New Roman" w:hAnsi="Arial" w:cs="Arial"/>
          <w:iCs/>
          <w:spacing w:val="-6"/>
          <w:sz w:val="24"/>
          <w:szCs w:val="24"/>
        </w:rPr>
        <w:t>,</w:t>
      </w:r>
      <w:r w:rsidRPr="008C241F">
        <w:rPr>
          <w:rFonts w:ascii="Arial" w:eastAsia="Times New Roman" w:hAnsi="Arial" w:cs="Arial"/>
          <w:iCs/>
          <w:spacing w:val="-6"/>
          <w:sz w:val="24"/>
          <w:szCs w:val="24"/>
        </w:rPr>
        <w:t xml:space="preserve"> Delete the disclaimer and </w:t>
      </w:r>
      <w:r w:rsidR="008C241F">
        <w:rPr>
          <w:rFonts w:ascii="Arial" w:eastAsia="Times New Roman" w:hAnsi="Arial" w:cs="Arial"/>
          <w:iCs/>
          <w:spacing w:val="-6"/>
          <w:sz w:val="24"/>
          <w:szCs w:val="24"/>
        </w:rPr>
        <w:t xml:space="preserve">these </w:t>
      </w:r>
      <w:r w:rsidRPr="008C241F">
        <w:rPr>
          <w:rFonts w:ascii="Arial" w:eastAsia="Times New Roman" w:hAnsi="Arial" w:cs="Arial"/>
          <w:iCs/>
          <w:spacing w:val="-6"/>
          <w:sz w:val="24"/>
          <w:szCs w:val="24"/>
        </w:rPr>
        <w:t>instructions when done.</w:t>
      </w:r>
    </w:p>
    <w:p w14:paraId="5DA9B99B" w14:textId="32F9A395" w:rsidR="008C241F" w:rsidRDefault="008C241F" w:rsidP="007800D8">
      <w:pPr>
        <w:spacing w:before="240" w:after="60" w:line="276" w:lineRule="auto"/>
        <w:rPr>
          <w:rFonts w:asciiTheme="minorHAnsi" w:hAnsiTheme="minorHAnsi" w:cstheme="minorHAnsi"/>
          <w:b/>
          <w:bCs/>
          <w:sz w:val="24"/>
          <w:szCs w:val="24"/>
        </w:rPr>
      </w:pPr>
    </w:p>
    <w:p w14:paraId="7E049812" w14:textId="202C3B5A" w:rsidR="008C241F" w:rsidRPr="008C241F" w:rsidRDefault="008C241F" w:rsidP="008C241F">
      <w:pPr>
        <w:pStyle w:val="BodyText"/>
        <w:spacing w:before="0"/>
        <w:ind w:left="0"/>
        <w:rPr>
          <w:b/>
          <w:bCs/>
          <w:sz w:val="32"/>
          <w:szCs w:val="32"/>
        </w:rPr>
      </w:pPr>
      <w:r w:rsidRPr="008C241F">
        <w:rPr>
          <w:rFonts w:asciiTheme="minorHAnsi" w:hAnsiTheme="minorHAnsi" w:cstheme="minorHAnsi"/>
          <w:i/>
          <w:iCs/>
          <w:color w:val="F6991D"/>
          <w:sz w:val="32"/>
          <w:szCs w:val="32"/>
        </w:rPr>
        <w:t>[</w:t>
      </w:r>
      <w:r w:rsidRPr="008C241F">
        <w:rPr>
          <w:rFonts w:asciiTheme="minorHAnsi" w:hAnsiTheme="minorHAnsi" w:cstheme="minorHAnsi"/>
          <w:b/>
          <w:bCs/>
          <w:i/>
          <w:color w:val="F6991D"/>
          <w:spacing w:val="-6"/>
          <w:sz w:val="32"/>
          <w:szCs w:val="32"/>
        </w:rPr>
        <w:t>Organization</w:t>
      </w:r>
      <w:r w:rsidRPr="008C241F">
        <w:rPr>
          <w:rFonts w:asciiTheme="minorHAnsi" w:hAnsiTheme="minorHAnsi" w:cstheme="minorHAnsi"/>
          <w:i/>
          <w:iCs/>
          <w:color w:val="F6991D"/>
          <w:sz w:val="32"/>
          <w:szCs w:val="32"/>
        </w:rPr>
        <w:t xml:space="preserve">] </w:t>
      </w:r>
      <w:r w:rsidRPr="008C241F">
        <w:rPr>
          <w:b/>
          <w:bCs/>
          <w:sz w:val="32"/>
          <w:szCs w:val="32"/>
        </w:rPr>
        <w:t>journey management policy</w:t>
      </w:r>
    </w:p>
    <w:p w14:paraId="216B9694" w14:textId="022196FB" w:rsidR="007800D8" w:rsidRPr="00D35772" w:rsidRDefault="007800D8" w:rsidP="007800D8">
      <w:pPr>
        <w:spacing w:before="240" w:after="60" w:line="276" w:lineRule="auto"/>
        <w:rPr>
          <w:rFonts w:asciiTheme="minorHAnsi" w:hAnsiTheme="minorHAnsi" w:cstheme="minorHAnsi"/>
          <w:b/>
          <w:bCs/>
          <w:sz w:val="24"/>
          <w:szCs w:val="24"/>
        </w:rPr>
      </w:pPr>
      <w:r w:rsidRPr="00D35772">
        <w:rPr>
          <w:rFonts w:asciiTheme="minorHAnsi" w:hAnsiTheme="minorHAnsi" w:cstheme="minorHAnsi"/>
          <w:b/>
          <w:bCs/>
          <w:sz w:val="24"/>
          <w:szCs w:val="24"/>
        </w:rPr>
        <w:t>Why we have this policy</w:t>
      </w:r>
    </w:p>
    <w:p w14:paraId="377C73EC" w14:textId="43FB2A60" w:rsidR="007800D8" w:rsidRPr="00D35772" w:rsidRDefault="00C7076B" w:rsidP="007800D8">
      <w:pPr>
        <w:spacing w:line="276" w:lineRule="auto"/>
        <w:rPr>
          <w:rFonts w:asciiTheme="minorHAnsi" w:hAnsiTheme="minorHAnsi" w:cstheme="minorHAnsi"/>
          <w:sz w:val="24"/>
          <w:szCs w:val="24"/>
        </w:rPr>
      </w:pPr>
      <w:r w:rsidRPr="00D35772">
        <w:rPr>
          <w:rFonts w:asciiTheme="minorHAnsi" w:hAnsiTheme="minorHAnsi" w:cstheme="minorHAnsi"/>
          <w:i/>
          <w:iCs/>
          <w:color w:val="F6991D"/>
          <w:sz w:val="24"/>
          <w:szCs w:val="24"/>
        </w:rPr>
        <w:t>[</w:t>
      </w:r>
      <w:r w:rsidRPr="00D35772">
        <w:rPr>
          <w:rFonts w:asciiTheme="minorHAnsi" w:hAnsiTheme="minorHAnsi" w:cstheme="minorHAnsi"/>
          <w:b/>
          <w:bCs/>
          <w:i/>
          <w:color w:val="F6991D"/>
          <w:spacing w:val="-6"/>
          <w:sz w:val="24"/>
          <w:szCs w:val="24"/>
        </w:rPr>
        <w:t>Organization</w:t>
      </w:r>
      <w:r w:rsidRPr="00D35772">
        <w:rPr>
          <w:rFonts w:asciiTheme="minorHAnsi" w:hAnsiTheme="minorHAnsi" w:cstheme="minorHAnsi"/>
          <w:i/>
          <w:iCs/>
          <w:color w:val="F6991D"/>
          <w:sz w:val="24"/>
          <w:szCs w:val="24"/>
        </w:rPr>
        <w:t>]</w:t>
      </w:r>
      <w:r w:rsidRPr="00D35772">
        <w:rPr>
          <w:rFonts w:asciiTheme="minorHAnsi" w:hAnsiTheme="minorHAnsi" w:cstheme="minorHAnsi"/>
          <w:color w:val="F6991D"/>
          <w:sz w:val="24"/>
          <w:szCs w:val="24"/>
        </w:rPr>
        <w:t xml:space="preserve"> </w:t>
      </w:r>
      <w:r w:rsidRPr="00D35772">
        <w:rPr>
          <w:rFonts w:asciiTheme="minorHAnsi" w:hAnsiTheme="minorHAnsi" w:cstheme="minorHAnsi"/>
          <w:sz w:val="24"/>
          <w:szCs w:val="24"/>
        </w:rPr>
        <w:t xml:space="preserve">is committed to providing safe work environments for our employees. That includes minimizing risks associated with work-related travel, and particularly driving. </w:t>
      </w:r>
      <w:r w:rsidR="007800D8" w:rsidRPr="00D35772">
        <w:rPr>
          <w:rFonts w:asciiTheme="minorHAnsi" w:hAnsiTheme="minorHAnsi" w:cstheme="minorHAnsi"/>
          <w:sz w:val="24"/>
          <w:szCs w:val="24"/>
        </w:rPr>
        <w:t>Th</w:t>
      </w:r>
      <w:r w:rsidRPr="00D35772">
        <w:rPr>
          <w:rFonts w:asciiTheme="minorHAnsi" w:hAnsiTheme="minorHAnsi" w:cstheme="minorHAnsi"/>
          <w:sz w:val="24"/>
          <w:szCs w:val="24"/>
        </w:rPr>
        <w:t xml:space="preserve">is policy identifies and explains </w:t>
      </w:r>
      <w:r w:rsidR="007800D8" w:rsidRPr="00D35772">
        <w:rPr>
          <w:rFonts w:asciiTheme="minorHAnsi" w:hAnsiTheme="minorHAnsi" w:cstheme="minorHAnsi"/>
          <w:sz w:val="24"/>
          <w:szCs w:val="24"/>
        </w:rPr>
        <w:t>principles and practice</w:t>
      </w:r>
      <w:r w:rsidR="008C241F">
        <w:rPr>
          <w:rFonts w:asciiTheme="minorHAnsi" w:hAnsiTheme="minorHAnsi" w:cstheme="minorHAnsi"/>
          <w:sz w:val="24"/>
          <w:szCs w:val="24"/>
        </w:rPr>
        <w:t xml:space="preserve">s we and our </w:t>
      </w:r>
      <w:r w:rsidRPr="00D35772">
        <w:rPr>
          <w:rFonts w:asciiTheme="minorHAnsi" w:hAnsiTheme="minorHAnsi" w:cstheme="minorHAnsi"/>
          <w:sz w:val="24"/>
          <w:szCs w:val="24"/>
        </w:rPr>
        <w:t>employees</w:t>
      </w:r>
      <w:r w:rsidR="007800D8" w:rsidRPr="00D35772">
        <w:rPr>
          <w:rFonts w:asciiTheme="minorHAnsi" w:hAnsiTheme="minorHAnsi" w:cstheme="minorHAnsi"/>
          <w:sz w:val="24"/>
          <w:szCs w:val="24"/>
        </w:rPr>
        <w:t xml:space="preserve"> will apply to help manage the risks associated with driving or riding in a vehicle for work.</w:t>
      </w:r>
    </w:p>
    <w:p w14:paraId="3C77FB80" w14:textId="77777777" w:rsidR="007800D8" w:rsidRPr="00D35772" w:rsidRDefault="007800D8" w:rsidP="007800D8">
      <w:pPr>
        <w:spacing w:before="240" w:after="60" w:line="276" w:lineRule="auto"/>
        <w:rPr>
          <w:rFonts w:asciiTheme="minorHAnsi" w:eastAsiaTheme="minorHAnsi" w:hAnsiTheme="minorHAnsi" w:cstheme="minorHAnsi"/>
          <w:color w:val="000000" w:themeColor="text1"/>
          <w:sz w:val="24"/>
          <w:szCs w:val="24"/>
        </w:rPr>
      </w:pPr>
      <w:r w:rsidRPr="00D35772">
        <w:rPr>
          <w:rFonts w:asciiTheme="minorHAnsi" w:hAnsiTheme="minorHAnsi" w:cstheme="minorHAnsi"/>
          <w:b/>
          <w:sz w:val="24"/>
          <w:szCs w:val="24"/>
        </w:rPr>
        <w:t>Who needs to follow this policy</w:t>
      </w:r>
    </w:p>
    <w:p w14:paraId="61F84460" w14:textId="4F6EBCC8" w:rsidR="007800D8" w:rsidRPr="00D35772" w:rsidRDefault="007800D8" w:rsidP="007800D8">
      <w:pPr>
        <w:spacing w:line="276" w:lineRule="auto"/>
        <w:rPr>
          <w:rFonts w:asciiTheme="minorHAnsi" w:hAnsiTheme="minorHAnsi" w:cstheme="minorHAnsi"/>
          <w:sz w:val="24"/>
          <w:szCs w:val="24"/>
        </w:rPr>
      </w:pPr>
      <w:r w:rsidRPr="00D35772">
        <w:rPr>
          <w:rFonts w:asciiTheme="minorHAnsi" w:hAnsiTheme="minorHAnsi" w:cstheme="minorHAnsi"/>
          <w:sz w:val="24"/>
          <w:szCs w:val="24"/>
        </w:rPr>
        <w:t xml:space="preserve">All </w:t>
      </w:r>
      <w:r w:rsidRPr="00D35772">
        <w:rPr>
          <w:rFonts w:asciiTheme="minorHAnsi" w:hAnsiTheme="minorHAnsi" w:cstheme="minorHAnsi"/>
          <w:i/>
          <w:iCs/>
          <w:color w:val="F6991D"/>
          <w:sz w:val="24"/>
          <w:szCs w:val="24"/>
        </w:rPr>
        <w:t>[</w:t>
      </w:r>
      <w:r w:rsidRPr="00D35772">
        <w:rPr>
          <w:rFonts w:asciiTheme="minorHAnsi" w:hAnsiTheme="minorHAnsi" w:cstheme="minorHAnsi"/>
          <w:b/>
          <w:bCs/>
          <w:i/>
          <w:color w:val="F6991D"/>
          <w:spacing w:val="-6"/>
          <w:sz w:val="24"/>
          <w:szCs w:val="24"/>
        </w:rPr>
        <w:t>Organization</w:t>
      </w:r>
      <w:r w:rsidRPr="00D35772">
        <w:rPr>
          <w:rFonts w:asciiTheme="minorHAnsi" w:hAnsiTheme="minorHAnsi" w:cstheme="minorHAnsi"/>
          <w:i/>
          <w:iCs/>
          <w:color w:val="F6991D"/>
          <w:sz w:val="24"/>
          <w:szCs w:val="24"/>
        </w:rPr>
        <w:t>]</w:t>
      </w:r>
      <w:r w:rsidRPr="00D35772">
        <w:rPr>
          <w:rFonts w:asciiTheme="minorHAnsi" w:hAnsiTheme="minorHAnsi" w:cstheme="minorHAnsi"/>
          <w:color w:val="F6991D"/>
          <w:sz w:val="24"/>
          <w:szCs w:val="24"/>
        </w:rPr>
        <w:t xml:space="preserve"> </w:t>
      </w:r>
      <w:r w:rsidRPr="00D35772">
        <w:rPr>
          <w:rFonts w:asciiTheme="minorHAnsi" w:hAnsiTheme="minorHAnsi" w:cstheme="minorHAnsi"/>
          <w:sz w:val="24"/>
          <w:szCs w:val="24"/>
        </w:rPr>
        <w:t>employees must follow these steps if they are planning to drive</w:t>
      </w:r>
      <w:r w:rsidR="00C7076B" w:rsidRPr="00D35772">
        <w:rPr>
          <w:rFonts w:asciiTheme="minorHAnsi" w:hAnsiTheme="minorHAnsi" w:cstheme="minorHAnsi"/>
          <w:sz w:val="24"/>
          <w:szCs w:val="24"/>
        </w:rPr>
        <w:t xml:space="preserve">, </w:t>
      </w:r>
      <w:r w:rsidRPr="00D35772">
        <w:rPr>
          <w:rFonts w:asciiTheme="minorHAnsi" w:hAnsiTheme="minorHAnsi" w:cstheme="minorHAnsi"/>
          <w:sz w:val="24"/>
          <w:szCs w:val="24"/>
        </w:rPr>
        <w:t>or travel in a vehicle</w:t>
      </w:r>
      <w:r w:rsidR="00C7076B" w:rsidRPr="00D35772">
        <w:rPr>
          <w:rFonts w:asciiTheme="minorHAnsi" w:hAnsiTheme="minorHAnsi" w:cstheme="minorHAnsi"/>
          <w:sz w:val="24"/>
          <w:szCs w:val="24"/>
        </w:rPr>
        <w:t xml:space="preserve">, </w:t>
      </w:r>
      <w:r w:rsidRPr="00D35772">
        <w:rPr>
          <w:rFonts w:asciiTheme="minorHAnsi" w:hAnsiTheme="minorHAnsi" w:cstheme="minorHAnsi"/>
          <w:sz w:val="24"/>
          <w:szCs w:val="24"/>
        </w:rPr>
        <w:t>for work purposes.</w:t>
      </w:r>
    </w:p>
    <w:p w14:paraId="0C63FFC7" w14:textId="77777777" w:rsidR="007800D8" w:rsidRPr="00D35772" w:rsidRDefault="007800D8" w:rsidP="007800D8">
      <w:pPr>
        <w:spacing w:before="240" w:after="60" w:line="276" w:lineRule="auto"/>
        <w:rPr>
          <w:rFonts w:asciiTheme="minorHAnsi" w:hAnsiTheme="minorHAnsi" w:cstheme="minorHAnsi"/>
          <w:b/>
          <w:bCs/>
          <w:sz w:val="24"/>
          <w:szCs w:val="24"/>
        </w:rPr>
      </w:pPr>
      <w:r w:rsidRPr="00D35772">
        <w:rPr>
          <w:rFonts w:asciiTheme="minorHAnsi" w:hAnsiTheme="minorHAnsi" w:cstheme="minorHAnsi"/>
          <w:b/>
          <w:bCs/>
          <w:sz w:val="24"/>
          <w:szCs w:val="24"/>
        </w:rPr>
        <w:t>Employer responsibilities</w:t>
      </w:r>
    </w:p>
    <w:p w14:paraId="73583428" w14:textId="47221A83" w:rsidR="007800D8" w:rsidRPr="00D35772" w:rsidRDefault="007800D8" w:rsidP="007800D8">
      <w:pPr>
        <w:spacing w:line="276" w:lineRule="auto"/>
        <w:contextualSpacing/>
        <w:rPr>
          <w:rFonts w:asciiTheme="minorHAnsi" w:hAnsiTheme="minorHAnsi" w:cstheme="minorHAnsi"/>
          <w:sz w:val="24"/>
          <w:szCs w:val="24"/>
        </w:rPr>
      </w:pPr>
      <w:r w:rsidRPr="00D35772">
        <w:rPr>
          <w:rFonts w:asciiTheme="minorHAnsi" w:hAnsiTheme="minorHAnsi" w:cstheme="minorHAnsi"/>
          <w:sz w:val="24"/>
          <w:szCs w:val="24"/>
        </w:rPr>
        <w:t>As part of our responsibilities to ensure the health and safety of our employees,</w:t>
      </w:r>
      <w:r w:rsidRPr="00D35772">
        <w:rPr>
          <w:rFonts w:asciiTheme="minorHAnsi" w:hAnsiTheme="minorHAnsi" w:cstheme="minorHAnsi"/>
          <w:i/>
          <w:iCs/>
          <w:sz w:val="24"/>
          <w:szCs w:val="24"/>
        </w:rPr>
        <w:t xml:space="preserve"> </w:t>
      </w:r>
      <w:bookmarkStart w:id="0" w:name="_Hlk106837314"/>
      <w:r w:rsidRPr="00D35772">
        <w:rPr>
          <w:rFonts w:asciiTheme="minorHAnsi" w:hAnsiTheme="minorHAnsi" w:cstheme="minorHAnsi"/>
          <w:i/>
          <w:iCs/>
          <w:color w:val="F6991D"/>
          <w:sz w:val="24"/>
          <w:szCs w:val="24"/>
        </w:rPr>
        <w:t>[</w:t>
      </w:r>
      <w:r w:rsidRPr="00D35772">
        <w:rPr>
          <w:rFonts w:asciiTheme="minorHAnsi" w:hAnsiTheme="minorHAnsi" w:cstheme="minorHAnsi"/>
          <w:b/>
          <w:bCs/>
          <w:i/>
          <w:color w:val="F6991D"/>
          <w:spacing w:val="-6"/>
          <w:sz w:val="24"/>
          <w:szCs w:val="24"/>
        </w:rPr>
        <w:t>Organization</w:t>
      </w:r>
      <w:r w:rsidRPr="00D35772">
        <w:rPr>
          <w:rFonts w:asciiTheme="minorHAnsi" w:hAnsiTheme="minorHAnsi" w:cstheme="minorHAnsi"/>
          <w:i/>
          <w:iCs/>
          <w:color w:val="F6991D"/>
          <w:sz w:val="24"/>
          <w:szCs w:val="24"/>
        </w:rPr>
        <w:t>]</w:t>
      </w:r>
      <w:r w:rsidRPr="00D35772">
        <w:rPr>
          <w:rFonts w:asciiTheme="minorHAnsi" w:hAnsiTheme="minorHAnsi" w:cstheme="minorHAnsi"/>
          <w:color w:val="F6991D"/>
          <w:sz w:val="24"/>
          <w:szCs w:val="24"/>
        </w:rPr>
        <w:t xml:space="preserve"> </w:t>
      </w:r>
      <w:bookmarkEnd w:id="0"/>
      <w:r w:rsidRPr="00D35772">
        <w:rPr>
          <w:rFonts w:asciiTheme="minorHAnsi" w:hAnsiTheme="minorHAnsi" w:cstheme="minorHAnsi"/>
          <w:sz w:val="24"/>
          <w:szCs w:val="24"/>
        </w:rPr>
        <w:t xml:space="preserve">will support our employees to implement this policy. </w:t>
      </w:r>
      <w:r w:rsidR="008C241F">
        <w:rPr>
          <w:rFonts w:asciiTheme="minorHAnsi" w:hAnsiTheme="minorHAnsi" w:cstheme="minorHAnsi"/>
          <w:color w:val="000000" w:themeColor="text1"/>
          <w:sz w:val="24"/>
          <w:szCs w:val="24"/>
        </w:rPr>
        <w:t>We w</w:t>
      </w:r>
      <w:r w:rsidRPr="00D35772">
        <w:rPr>
          <w:rFonts w:asciiTheme="minorHAnsi" w:hAnsiTheme="minorHAnsi" w:cstheme="minorHAnsi"/>
          <w:color w:val="000000" w:themeColor="text1"/>
          <w:sz w:val="24"/>
          <w:szCs w:val="24"/>
        </w:rPr>
        <w:t xml:space="preserve">ill periodically </w:t>
      </w:r>
      <w:r w:rsidR="00532E63" w:rsidRPr="00D35772">
        <w:rPr>
          <w:rFonts w:asciiTheme="minorHAnsi" w:hAnsiTheme="minorHAnsi" w:cstheme="minorHAnsi"/>
          <w:color w:val="000000" w:themeColor="text1"/>
          <w:sz w:val="24"/>
          <w:szCs w:val="24"/>
        </w:rPr>
        <w:t xml:space="preserve">review </w:t>
      </w:r>
      <w:r w:rsidR="008C241F">
        <w:rPr>
          <w:rFonts w:asciiTheme="minorHAnsi" w:hAnsiTheme="minorHAnsi" w:cstheme="minorHAnsi"/>
          <w:color w:val="000000" w:themeColor="text1"/>
          <w:sz w:val="24"/>
          <w:szCs w:val="24"/>
        </w:rPr>
        <w:t>and</w:t>
      </w:r>
      <w:r w:rsidR="00532E63" w:rsidRPr="00D35772">
        <w:rPr>
          <w:rFonts w:asciiTheme="minorHAnsi" w:hAnsiTheme="minorHAnsi" w:cstheme="minorHAnsi"/>
          <w:color w:val="000000" w:themeColor="text1"/>
          <w:sz w:val="24"/>
          <w:szCs w:val="24"/>
        </w:rPr>
        <w:t xml:space="preserve"> revise </w:t>
      </w:r>
      <w:r w:rsidRPr="00D35772">
        <w:rPr>
          <w:rFonts w:asciiTheme="minorHAnsi" w:hAnsiTheme="minorHAnsi" w:cstheme="minorHAnsi"/>
          <w:sz w:val="24"/>
          <w:szCs w:val="24"/>
        </w:rPr>
        <w:t>this policy</w:t>
      </w:r>
      <w:r w:rsidR="00532E63" w:rsidRPr="00D35772">
        <w:rPr>
          <w:rFonts w:asciiTheme="minorHAnsi" w:hAnsiTheme="minorHAnsi" w:cstheme="minorHAnsi"/>
          <w:sz w:val="24"/>
          <w:szCs w:val="24"/>
        </w:rPr>
        <w:t xml:space="preserve"> to keep pace with the driving our employees do.</w:t>
      </w:r>
    </w:p>
    <w:p w14:paraId="6F8147D6" w14:textId="77777777" w:rsidR="00566253" w:rsidRPr="00D35772" w:rsidRDefault="00566253" w:rsidP="00566253">
      <w:pPr>
        <w:spacing w:before="240" w:after="60" w:line="276" w:lineRule="auto"/>
        <w:rPr>
          <w:rFonts w:asciiTheme="minorHAnsi" w:hAnsiTheme="minorHAnsi" w:cstheme="minorHAnsi"/>
          <w:b/>
          <w:bCs/>
          <w:sz w:val="24"/>
          <w:szCs w:val="24"/>
        </w:rPr>
      </w:pPr>
      <w:r w:rsidRPr="00D35772">
        <w:rPr>
          <w:rFonts w:asciiTheme="minorHAnsi" w:hAnsiTheme="minorHAnsi" w:cstheme="minorHAnsi"/>
          <w:b/>
          <w:bCs/>
          <w:sz w:val="24"/>
          <w:szCs w:val="24"/>
        </w:rPr>
        <w:t>Supervisor responsibilities</w:t>
      </w:r>
    </w:p>
    <w:p w14:paraId="4DADC8DD" w14:textId="77777777" w:rsidR="00566253" w:rsidRPr="00D35772" w:rsidRDefault="00566253" w:rsidP="00566253">
      <w:pPr>
        <w:spacing w:line="276" w:lineRule="auto"/>
        <w:contextualSpacing/>
        <w:rPr>
          <w:rFonts w:asciiTheme="minorHAnsi" w:hAnsiTheme="minorHAnsi" w:cstheme="minorHAnsi"/>
          <w:sz w:val="24"/>
          <w:szCs w:val="24"/>
        </w:rPr>
      </w:pPr>
      <w:r w:rsidRPr="00D35772">
        <w:rPr>
          <w:rFonts w:asciiTheme="minorHAnsi" w:hAnsiTheme="minorHAnsi" w:cstheme="minorHAnsi"/>
          <w:sz w:val="24"/>
          <w:szCs w:val="24"/>
        </w:rPr>
        <w:t>Supervisors are responsible to</w:t>
      </w:r>
    </w:p>
    <w:p w14:paraId="1EFFA453" w14:textId="35AB808E" w:rsidR="00566253" w:rsidRPr="00D35772" w:rsidRDefault="008C241F" w:rsidP="00566253">
      <w:pPr>
        <w:numPr>
          <w:ilvl w:val="0"/>
          <w:numId w:val="31"/>
        </w:numPr>
        <w:spacing w:before="60" w:after="60" w:line="276" w:lineRule="auto"/>
        <w:ind w:left="567" w:hanging="425"/>
        <w:rPr>
          <w:rFonts w:asciiTheme="minorHAnsi" w:hAnsiTheme="minorHAnsi" w:cstheme="minorHAnsi"/>
          <w:sz w:val="24"/>
          <w:szCs w:val="24"/>
        </w:rPr>
      </w:pPr>
      <w:r>
        <w:rPr>
          <w:rFonts w:asciiTheme="minorHAnsi" w:hAnsiTheme="minorHAnsi" w:cstheme="minorHAnsi"/>
          <w:sz w:val="24"/>
          <w:szCs w:val="24"/>
        </w:rPr>
        <w:t>P</w:t>
      </w:r>
      <w:r w:rsidR="00566253" w:rsidRPr="00D35772">
        <w:rPr>
          <w:rFonts w:asciiTheme="minorHAnsi" w:hAnsiTheme="minorHAnsi" w:cstheme="minorHAnsi"/>
          <w:sz w:val="24"/>
          <w:szCs w:val="24"/>
        </w:rPr>
        <w:t>rovide employees who report to them with a copy of this policy, explain it to them, and confirm that they understand what this policy requires them to do</w:t>
      </w:r>
    </w:p>
    <w:p w14:paraId="504FB60E" w14:textId="48379F48" w:rsidR="00566253" w:rsidRPr="00D35772" w:rsidRDefault="008C241F" w:rsidP="00566253">
      <w:pPr>
        <w:numPr>
          <w:ilvl w:val="0"/>
          <w:numId w:val="31"/>
        </w:numPr>
        <w:spacing w:before="60" w:after="60" w:line="276" w:lineRule="auto"/>
        <w:ind w:left="567" w:hanging="425"/>
        <w:rPr>
          <w:rFonts w:asciiTheme="minorHAnsi" w:hAnsiTheme="minorHAnsi" w:cstheme="minorHAnsi"/>
          <w:sz w:val="24"/>
          <w:szCs w:val="24"/>
        </w:rPr>
      </w:pPr>
      <w:r>
        <w:rPr>
          <w:rFonts w:asciiTheme="minorHAnsi" w:hAnsiTheme="minorHAnsi" w:cstheme="minorHAnsi"/>
          <w:sz w:val="24"/>
          <w:szCs w:val="24"/>
        </w:rPr>
        <w:lastRenderedPageBreak/>
        <w:t>W</w:t>
      </w:r>
      <w:r w:rsidR="00566253" w:rsidRPr="00D35772">
        <w:rPr>
          <w:rFonts w:asciiTheme="minorHAnsi" w:hAnsiTheme="minorHAnsi" w:cstheme="minorHAnsi"/>
          <w:sz w:val="24"/>
          <w:szCs w:val="24"/>
        </w:rPr>
        <w:t>ork with employees to apply principles in this policy (e.g., avoid unnecessary driving, build low risk trip plans, etc.)</w:t>
      </w:r>
    </w:p>
    <w:p w14:paraId="1D080FE1" w14:textId="5A82D0E0" w:rsidR="00566253" w:rsidRPr="00D35772" w:rsidRDefault="008C241F" w:rsidP="00566253">
      <w:pPr>
        <w:numPr>
          <w:ilvl w:val="0"/>
          <w:numId w:val="31"/>
        </w:numPr>
        <w:spacing w:before="60" w:after="60" w:line="276" w:lineRule="auto"/>
        <w:ind w:left="567" w:hanging="425"/>
        <w:rPr>
          <w:rFonts w:asciiTheme="minorHAnsi" w:hAnsiTheme="minorHAnsi" w:cstheme="minorHAnsi"/>
          <w:sz w:val="24"/>
          <w:szCs w:val="24"/>
        </w:rPr>
      </w:pPr>
      <w:r>
        <w:rPr>
          <w:rFonts w:asciiTheme="minorHAnsi" w:hAnsiTheme="minorHAnsi" w:cstheme="minorHAnsi"/>
          <w:sz w:val="24"/>
          <w:szCs w:val="24"/>
        </w:rPr>
        <w:t>P</w:t>
      </w:r>
      <w:r w:rsidR="00566253" w:rsidRPr="00D35772">
        <w:rPr>
          <w:rFonts w:asciiTheme="minorHAnsi" w:hAnsiTheme="minorHAnsi" w:cstheme="minorHAnsi"/>
          <w:sz w:val="24"/>
          <w:szCs w:val="24"/>
        </w:rPr>
        <w:t>eriodically verify that measures in this policy continue to be properly applied.</w:t>
      </w:r>
    </w:p>
    <w:p w14:paraId="5955E794" w14:textId="77777777" w:rsidR="00566253" w:rsidRPr="00D35772" w:rsidRDefault="00566253" w:rsidP="00566253">
      <w:pPr>
        <w:spacing w:before="240" w:after="60" w:line="276" w:lineRule="auto"/>
        <w:rPr>
          <w:rFonts w:asciiTheme="minorHAnsi" w:hAnsiTheme="minorHAnsi" w:cstheme="minorHAnsi"/>
          <w:b/>
          <w:bCs/>
          <w:sz w:val="24"/>
          <w:szCs w:val="24"/>
        </w:rPr>
      </w:pPr>
      <w:r w:rsidRPr="00D35772">
        <w:rPr>
          <w:rFonts w:asciiTheme="minorHAnsi" w:hAnsiTheme="minorHAnsi" w:cstheme="minorHAnsi"/>
          <w:b/>
          <w:bCs/>
          <w:sz w:val="24"/>
          <w:szCs w:val="24"/>
        </w:rPr>
        <w:t>Employee responsibilities</w:t>
      </w:r>
    </w:p>
    <w:p w14:paraId="4FA2057C" w14:textId="77777777" w:rsidR="00566253" w:rsidRPr="00D35772" w:rsidRDefault="00566253" w:rsidP="00E270E3">
      <w:pPr>
        <w:spacing w:line="276" w:lineRule="auto"/>
        <w:ind w:right="522"/>
        <w:rPr>
          <w:rFonts w:asciiTheme="minorHAnsi" w:hAnsiTheme="minorHAnsi" w:cstheme="minorHAnsi"/>
          <w:b/>
          <w:bCs/>
          <w:sz w:val="24"/>
          <w:szCs w:val="24"/>
        </w:rPr>
      </w:pPr>
      <w:r w:rsidRPr="00D35772">
        <w:rPr>
          <w:rFonts w:asciiTheme="minorHAnsi" w:hAnsiTheme="minorHAnsi" w:cstheme="minorHAnsi"/>
          <w:sz w:val="24"/>
          <w:szCs w:val="24"/>
        </w:rPr>
        <w:t>Employees are responsible to know and follow these procedures whenever they are driving or riding in a work vehicle.</w:t>
      </w:r>
    </w:p>
    <w:p w14:paraId="020DB406" w14:textId="67940D7F" w:rsidR="00566253" w:rsidRPr="00D35772" w:rsidRDefault="00566253" w:rsidP="00E270E3">
      <w:pPr>
        <w:spacing w:before="360" w:after="60" w:line="276" w:lineRule="auto"/>
        <w:rPr>
          <w:rFonts w:asciiTheme="minorHAnsi" w:hAnsiTheme="minorHAnsi" w:cstheme="minorHAnsi"/>
          <w:b/>
          <w:bCs/>
          <w:sz w:val="24"/>
          <w:szCs w:val="24"/>
        </w:rPr>
      </w:pPr>
      <w:r w:rsidRPr="00D35772">
        <w:rPr>
          <w:rFonts w:asciiTheme="minorHAnsi" w:hAnsiTheme="minorHAnsi" w:cstheme="minorHAnsi"/>
          <w:b/>
          <w:bCs/>
          <w:sz w:val="24"/>
          <w:szCs w:val="24"/>
        </w:rPr>
        <w:t>Key strategies to achieve our journey management goals:</w:t>
      </w:r>
    </w:p>
    <w:p w14:paraId="62C003B9" w14:textId="05A25362" w:rsidR="00566253" w:rsidRPr="00D35772" w:rsidRDefault="008C241F" w:rsidP="00566253">
      <w:pPr>
        <w:widowControl/>
        <w:numPr>
          <w:ilvl w:val="0"/>
          <w:numId w:val="32"/>
        </w:numPr>
        <w:autoSpaceDE/>
        <w:autoSpaceDN/>
        <w:spacing w:before="60" w:after="60" w:line="276" w:lineRule="auto"/>
        <w:ind w:left="567" w:hanging="425"/>
        <w:rPr>
          <w:rFonts w:asciiTheme="minorHAnsi" w:hAnsiTheme="minorHAnsi" w:cstheme="minorHAnsi"/>
          <w:sz w:val="24"/>
          <w:szCs w:val="24"/>
        </w:rPr>
      </w:pPr>
      <w:r>
        <w:rPr>
          <w:rFonts w:asciiTheme="minorHAnsi" w:hAnsiTheme="minorHAnsi" w:cstheme="minorHAnsi"/>
          <w:sz w:val="24"/>
          <w:szCs w:val="24"/>
        </w:rPr>
        <w:t>A</w:t>
      </w:r>
      <w:r w:rsidR="00566253" w:rsidRPr="00D35772">
        <w:rPr>
          <w:rFonts w:asciiTheme="minorHAnsi" w:hAnsiTheme="minorHAnsi" w:cstheme="minorHAnsi"/>
          <w:sz w:val="24"/>
          <w:szCs w:val="24"/>
        </w:rPr>
        <w:t>void unnecessary work-related travel</w:t>
      </w:r>
    </w:p>
    <w:p w14:paraId="7B5BBD3A" w14:textId="551401A9" w:rsidR="00566253" w:rsidRPr="00D35772" w:rsidRDefault="008C241F" w:rsidP="00566253">
      <w:pPr>
        <w:widowControl/>
        <w:numPr>
          <w:ilvl w:val="0"/>
          <w:numId w:val="32"/>
        </w:numPr>
        <w:autoSpaceDE/>
        <w:autoSpaceDN/>
        <w:spacing w:before="60" w:after="60" w:line="276" w:lineRule="auto"/>
        <w:ind w:left="567" w:hanging="425"/>
        <w:rPr>
          <w:rFonts w:asciiTheme="minorHAnsi" w:hAnsiTheme="minorHAnsi" w:cstheme="minorHAnsi"/>
          <w:sz w:val="24"/>
          <w:szCs w:val="24"/>
        </w:rPr>
      </w:pPr>
      <w:r>
        <w:rPr>
          <w:rFonts w:asciiTheme="minorHAnsi" w:hAnsiTheme="minorHAnsi" w:cstheme="minorHAnsi"/>
          <w:sz w:val="24"/>
          <w:szCs w:val="24"/>
        </w:rPr>
        <w:t>U</w:t>
      </w:r>
      <w:r w:rsidR="00566253" w:rsidRPr="00D35772">
        <w:rPr>
          <w:rFonts w:asciiTheme="minorHAnsi" w:hAnsiTheme="minorHAnsi" w:cstheme="minorHAnsi"/>
          <w:sz w:val="24"/>
          <w:szCs w:val="24"/>
        </w:rPr>
        <w:t xml:space="preserve">se alternatives such as </w:t>
      </w:r>
      <w:r w:rsidR="00AC19CE" w:rsidRPr="00D35772">
        <w:rPr>
          <w:rFonts w:asciiTheme="minorHAnsi" w:hAnsiTheme="minorHAnsi" w:cstheme="minorHAnsi"/>
          <w:sz w:val="24"/>
          <w:szCs w:val="24"/>
        </w:rPr>
        <w:t xml:space="preserve">a flight, </w:t>
      </w:r>
      <w:r w:rsidR="00566253" w:rsidRPr="00D35772">
        <w:rPr>
          <w:rFonts w:asciiTheme="minorHAnsi" w:hAnsiTheme="minorHAnsi" w:cstheme="minorHAnsi"/>
          <w:sz w:val="24"/>
          <w:szCs w:val="24"/>
        </w:rPr>
        <w:t xml:space="preserve">public transit, walking, cycling </w:t>
      </w:r>
      <w:r w:rsidR="00AC19CE" w:rsidRPr="00D35772">
        <w:rPr>
          <w:rFonts w:asciiTheme="minorHAnsi" w:hAnsiTheme="minorHAnsi" w:cstheme="minorHAnsi"/>
          <w:sz w:val="24"/>
          <w:szCs w:val="24"/>
        </w:rPr>
        <w:t xml:space="preserve">or another means </w:t>
      </w:r>
      <w:r w:rsidR="00566253" w:rsidRPr="00D35772">
        <w:rPr>
          <w:rFonts w:asciiTheme="minorHAnsi" w:hAnsiTheme="minorHAnsi" w:cstheme="minorHAnsi"/>
          <w:sz w:val="24"/>
          <w:szCs w:val="24"/>
        </w:rPr>
        <w:t>rather than driving</w:t>
      </w:r>
      <w:r>
        <w:rPr>
          <w:rFonts w:asciiTheme="minorHAnsi" w:hAnsiTheme="minorHAnsi" w:cstheme="minorHAnsi"/>
          <w:sz w:val="24"/>
          <w:szCs w:val="24"/>
        </w:rPr>
        <w:t xml:space="preserve"> w</w:t>
      </w:r>
      <w:r w:rsidRPr="00D35772">
        <w:rPr>
          <w:rFonts w:asciiTheme="minorHAnsi" w:hAnsiTheme="minorHAnsi" w:cstheme="minorHAnsi"/>
          <w:sz w:val="24"/>
          <w:szCs w:val="24"/>
        </w:rPr>
        <w:t>hen travel is necessary</w:t>
      </w:r>
    </w:p>
    <w:p w14:paraId="5B3C1CF6" w14:textId="0FDE7A9C" w:rsidR="00AC19CE" w:rsidRPr="00D35772" w:rsidRDefault="008C241F" w:rsidP="00566253">
      <w:pPr>
        <w:widowControl/>
        <w:numPr>
          <w:ilvl w:val="0"/>
          <w:numId w:val="32"/>
        </w:numPr>
        <w:autoSpaceDE/>
        <w:autoSpaceDN/>
        <w:spacing w:before="60" w:after="60" w:line="276" w:lineRule="auto"/>
        <w:ind w:left="567" w:hanging="425"/>
        <w:rPr>
          <w:rFonts w:asciiTheme="minorHAnsi" w:hAnsiTheme="minorHAnsi" w:cstheme="minorHAnsi"/>
          <w:sz w:val="24"/>
          <w:szCs w:val="24"/>
        </w:rPr>
      </w:pPr>
      <w:r>
        <w:rPr>
          <w:rFonts w:asciiTheme="minorHAnsi" w:hAnsiTheme="minorHAnsi" w:cstheme="minorHAnsi"/>
          <w:sz w:val="24"/>
          <w:szCs w:val="24"/>
        </w:rPr>
        <w:t>R</w:t>
      </w:r>
      <w:r w:rsidR="00AC19CE" w:rsidRPr="00D35772">
        <w:rPr>
          <w:rFonts w:asciiTheme="minorHAnsi" w:hAnsiTheme="minorHAnsi" w:cstheme="minorHAnsi"/>
          <w:sz w:val="24"/>
          <w:szCs w:val="24"/>
        </w:rPr>
        <w:t>ecognize possible risks that may be encountered</w:t>
      </w:r>
      <w:r>
        <w:rPr>
          <w:rFonts w:asciiTheme="minorHAnsi" w:hAnsiTheme="minorHAnsi" w:cstheme="minorHAnsi"/>
          <w:sz w:val="24"/>
          <w:szCs w:val="24"/>
        </w:rPr>
        <w:t xml:space="preserve"> </w:t>
      </w:r>
      <w:r w:rsidRPr="00D35772">
        <w:rPr>
          <w:rFonts w:asciiTheme="minorHAnsi" w:hAnsiTheme="minorHAnsi" w:cstheme="minorHAnsi"/>
          <w:sz w:val="24"/>
          <w:szCs w:val="24"/>
        </w:rPr>
        <w:t>when travel is necessary and driving is the best way to get there,</w:t>
      </w:r>
      <w:r w:rsidR="00AC19CE" w:rsidRPr="00D35772">
        <w:rPr>
          <w:rFonts w:asciiTheme="minorHAnsi" w:hAnsiTheme="minorHAnsi" w:cstheme="minorHAnsi"/>
          <w:sz w:val="24"/>
          <w:szCs w:val="24"/>
        </w:rPr>
        <w:t xml:space="preserve"> and build a trip plan that includes measures to minimize those risks</w:t>
      </w:r>
    </w:p>
    <w:p w14:paraId="07BF1C9C" w14:textId="3EBE7E68" w:rsidR="000528BC" w:rsidRPr="00D35772" w:rsidRDefault="000528BC" w:rsidP="000528BC">
      <w:pPr>
        <w:spacing w:before="240" w:after="60" w:line="276" w:lineRule="auto"/>
        <w:rPr>
          <w:rFonts w:asciiTheme="minorHAnsi" w:hAnsiTheme="minorHAnsi" w:cstheme="minorHAnsi"/>
          <w:b/>
          <w:sz w:val="24"/>
          <w:szCs w:val="24"/>
        </w:rPr>
      </w:pPr>
      <w:r w:rsidRPr="00D35772">
        <w:rPr>
          <w:rFonts w:asciiTheme="minorHAnsi" w:hAnsiTheme="minorHAnsi" w:cstheme="minorHAnsi"/>
          <w:b/>
          <w:sz w:val="24"/>
          <w:szCs w:val="24"/>
        </w:rPr>
        <w:t xml:space="preserve">Approval for </w:t>
      </w:r>
      <w:r w:rsidR="00BB43B8" w:rsidRPr="00D35772">
        <w:rPr>
          <w:rFonts w:asciiTheme="minorHAnsi" w:hAnsiTheme="minorHAnsi" w:cstheme="minorHAnsi"/>
          <w:b/>
          <w:sz w:val="24"/>
          <w:szCs w:val="24"/>
        </w:rPr>
        <w:t>w</w:t>
      </w:r>
      <w:r w:rsidRPr="00D35772">
        <w:rPr>
          <w:rFonts w:asciiTheme="minorHAnsi" w:hAnsiTheme="minorHAnsi" w:cstheme="minorHAnsi"/>
          <w:b/>
          <w:sz w:val="24"/>
          <w:szCs w:val="24"/>
        </w:rPr>
        <w:t>ork-</w:t>
      </w:r>
      <w:r w:rsidR="00BB43B8" w:rsidRPr="00D35772">
        <w:rPr>
          <w:rFonts w:asciiTheme="minorHAnsi" w:hAnsiTheme="minorHAnsi" w:cstheme="minorHAnsi"/>
          <w:b/>
          <w:sz w:val="24"/>
          <w:szCs w:val="24"/>
        </w:rPr>
        <w:t>r</w:t>
      </w:r>
      <w:r w:rsidRPr="00D35772">
        <w:rPr>
          <w:rFonts w:asciiTheme="minorHAnsi" w:hAnsiTheme="minorHAnsi" w:cstheme="minorHAnsi"/>
          <w:b/>
          <w:sz w:val="24"/>
          <w:szCs w:val="24"/>
        </w:rPr>
        <w:t xml:space="preserve">elated </w:t>
      </w:r>
      <w:r w:rsidR="00BB43B8" w:rsidRPr="00D35772">
        <w:rPr>
          <w:rFonts w:asciiTheme="minorHAnsi" w:hAnsiTheme="minorHAnsi" w:cstheme="minorHAnsi"/>
          <w:b/>
          <w:sz w:val="24"/>
          <w:szCs w:val="24"/>
        </w:rPr>
        <w:t>t</w:t>
      </w:r>
      <w:r w:rsidRPr="00D35772">
        <w:rPr>
          <w:rFonts w:asciiTheme="minorHAnsi" w:hAnsiTheme="minorHAnsi" w:cstheme="minorHAnsi"/>
          <w:b/>
          <w:sz w:val="24"/>
          <w:szCs w:val="24"/>
        </w:rPr>
        <w:t>ravel</w:t>
      </w:r>
    </w:p>
    <w:p w14:paraId="55EC8F92" w14:textId="0AA55FF1" w:rsidR="00DF6455" w:rsidRPr="00D35772" w:rsidRDefault="00DF6455" w:rsidP="000528BC">
      <w:pPr>
        <w:spacing w:line="276" w:lineRule="auto"/>
        <w:rPr>
          <w:rFonts w:asciiTheme="minorHAnsi" w:hAnsiTheme="minorHAnsi" w:cstheme="minorHAnsi"/>
          <w:i/>
          <w:iCs/>
          <w:color w:val="F6991D"/>
          <w:sz w:val="24"/>
          <w:szCs w:val="24"/>
        </w:rPr>
      </w:pPr>
      <w:r w:rsidRPr="00D35772">
        <w:rPr>
          <w:rFonts w:asciiTheme="minorHAnsi" w:hAnsiTheme="minorHAnsi" w:cstheme="minorHAnsi"/>
          <w:i/>
          <w:iCs/>
          <w:color w:val="F6991D"/>
          <w:sz w:val="24"/>
          <w:szCs w:val="24"/>
        </w:rPr>
        <w:t xml:space="preserve">[Adjust this paragraph so it explains the parameters your organization applies. For example, your employees might need approval for trips of more than 50 km or more than 2 hours duration, etc.] </w:t>
      </w:r>
    </w:p>
    <w:p w14:paraId="49B94218" w14:textId="252D10C4" w:rsidR="000528BC" w:rsidRPr="00D35772" w:rsidRDefault="000528BC" w:rsidP="000528BC">
      <w:pPr>
        <w:spacing w:line="276" w:lineRule="auto"/>
        <w:rPr>
          <w:rFonts w:asciiTheme="minorHAnsi" w:hAnsiTheme="minorHAnsi" w:cstheme="minorHAnsi"/>
          <w:sz w:val="24"/>
          <w:szCs w:val="24"/>
        </w:rPr>
      </w:pPr>
      <w:r w:rsidRPr="00D35772">
        <w:rPr>
          <w:rFonts w:asciiTheme="minorHAnsi" w:hAnsiTheme="minorHAnsi" w:cstheme="minorHAnsi"/>
          <w:sz w:val="24"/>
          <w:szCs w:val="24"/>
        </w:rPr>
        <w:t>Travel for work outside the municipality in which the employee’s home office is located requires prior approval by a manager. Managers may delegate approval authority to their supervisor(s).</w:t>
      </w:r>
    </w:p>
    <w:p w14:paraId="6329801D" w14:textId="7AE7C496" w:rsidR="000528BC" w:rsidRPr="00D35772" w:rsidRDefault="000528BC" w:rsidP="000528BC">
      <w:pPr>
        <w:spacing w:before="240" w:after="60" w:line="276" w:lineRule="auto"/>
        <w:rPr>
          <w:rFonts w:asciiTheme="minorHAnsi" w:hAnsiTheme="minorHAnsi" w:cstheme="minorHAnsi"/>
          <w:b/>
          <w:sz w:val="24"/>
          <w:szCs w:val="24"/>
        </w:rPr>
      </w:pPr>
      <w:r w:rsidRPr="00D35772">
        <w:rPr>
          <w:rFonts w:asciiTheme="minorHAnsi" w:hAnsiTheme="minorHAnsi" w:cstheme="minorHAnsi"/>
          <w:b/>
          <w:sz w:val="24"/>
          <w:szCs w:val="24"/>
        </w:rPr>
        <w:t xml:space="preserve">Avoiding </w:t>
      </w:r>
      <w:r w:rsidR="00BB43B8" w:rsidRPr="00D35772">
        <w:rPr>
          <w:rFonts w:asciiTheme="minorHAnsi" w:hAnsiTheme="minorHAnsi" w:cstheme="minorHAnsi"/>
          <w:b/>
          <w:sz w:val="24"/>
          <w:szCs w:val="24"/>
        </w:rPr>
        <w:t>u</w:t>
      </w:r>
      <w:r w:rsidRPr="00D35772">
        <w:rPr>
          <w:rFonts w:asciiTheme="minorHAnsi" w:hAnsiTheme="minorHAnsi" w:cstheme="minorHAnsi"/>
          <w:b/>
          <w:sz w:val="24"/>
          <w:szCs w:val="24"/>
        </w:rPr>
        <w:t xml:space="preserve">nnecessary </w:t>
      </w:r>
      <w:r w:rsidR="00BB43B8" w:rsidRPr="00D35772">
        <w:rPr>
          <w:rFonts w:asciiTheme="minorHAnsi" w:hAnsiTheme="minorHAnsi" w:cstheme="minorHAnsi"/>
          <w:b/>
          <w:sz w:val="24"/>
          <w:szCs w:val="24"/>
        </w:rPr>
        <w:t>t</w:t>
      </w:r>
      <w:r w:rsidRPr="00D35772">
        <w:rPr>
          <w:rFonts w:asciiTheme="minorHAnsi" w:hAnsiTheme="minorHAnsi" w:cstheme="minorHAnsi"/>
          <w:b/>
          <w:sz w:val="24"/>
          <w:szCs w:val="24"/>
        </w:rPr>
        <w:t>ravel</w:t>
      </w:r>
    </w:p>
    <w:p w14:paraId="30D26D11" w14:textId="74AF57AB" w:rsidR="005855A5" w:rsidRPr="00D35772" w:rsidRDefault="000528BC" w:rsidP="00BA6431">
      <w:pPr>
        <w:spacing w:after="120" w:line="276" w:lineRule="auto"/>
        <w:rPr>
          <w:rFonts w:asciiTheme="minorHAnsi" w:hAnsiTheme="minorHAnsi" w:cstheme="minorHAnsi"/>
          <w:sz w:val="24"/>
          <w:szCs w:val="24"/>
        </w:rPr>
      </w:pPr>
      <w:r w:rsidRPr="00D35772">
        <w:rPr>
          <w:rFonts w:asciiTheme="minorHAnsi" w:hAnsiTheme="minorHAnsi" w:cstheme="minorHAnsi"/>
          <w:sz w:val="24"/>
          <w:szCs w:val="24"/>
        </w:rPr>
        <w:t>Managers, supervisors</w:t>
      </w:r>
      <w:r w:rsidR="008C241F">
        <w:rPr>
          <w:rFonts w:asciiTheme="minorHAnsi" w:hAnsiTheme="minorHAnsi" w:cstheme="minorHAnsi"/>
          <w:sz w:val="24"/>
          <w:szCs w:val="24"/>
        </w:rPr>
        <w:t>,</w:t>
      </w:r>
      <w:r w:rsidRPr="00D35772">
        <w:rPr>
          <w:rFonts w:asciiTheme="minorHAnsi" w:hAnsiTheme="minorHAnsi" w:cstheme="minorHAnsi"/>
          <w:sz w:val="24"/>
          <w:szCs w:val="24"/>
        </w:rPr>
        <w:t xml:space="preserve"> and employees are responsible to implement measures to avoid unnecessary</w:t>
      </w:r>
      <w:r w:rsidR="00026744" w:rsidRPr="00D35772">
        <w:rPr>
          <w:rFonts w:asciiTheme="minorHAnsi" w:hAnsiTheme="minorHAnsi" w:cstheme="minorHAnsi"/>
          <w:sz w:val="24"/>
          <w:szCs w:val="24"/>
        </w:rPr>
        <w:t xml:space="preserve"> </w:t>
      </w:r>
      <w:r w:rsidRPr="00D35772">
        <w:rPr>
          <w:rFonts w:asciiTheme="minorHAnsi" w:hAnsiTheme="minorHAnsi" w:cstheme="minorHAnsi"/>
          <w:sz w:val="24"/>
          <w:szCs w:val="24"/>
        </w:rPr>
        <w:t xml:space="preserve">travel. </w:t>
      </w:r>
      <w:r w:rsidR="005855A5" w:rsidRPr="00D35772">
        <w:rPr>
          <w:rFonts w:asciiTheme="minorHAnsi" w:hAnsiTheme="minorHAnsi" w:cstheme="minorHAnsi"/>
          <w:sz w:val="24"/>
          <w:szCs w:val="24"/>
        </w:rPr>
        <w:t>To de</w:t>
      </w:r>
      <w:r w:rsidR="001727F7" w:rsidRPr="00D35772">
        <w:rPr>
          <w:rFonts w:asciiTheme="minorHAnsi" w:hAnsiTheme="minorHAnsi" w:cstheme="minorHAnsi"/>
          <w:sz w:val="24"/>
          <w:szCs w:val="24"/>
        </w:rPr>
        <w:t xml:space="preserve">cide if </w:t>
      </w:r>
      <w:r w:rsidR="005855A5" w:rsidRPr="00D35772">
        <w:rPr>
          <w:rFonts w:asciiTheme="minorHAnsi" w:hAnsiTheme="minorHAnsi" w:cstheme="minorHAnsi"/>
          <w:sz w:val="24"/>
          <w:szCs w:val="24"/>
        </w:rPr>
        <w:t xml:space="preserve">travel is necessary, the manager should ask, "Can we get this work done </w:t>
      </w:r>
      <w:r w:rsidR="001727F7" w:rsidRPr="00D35772">
        <w:rPr>
          <w:rFonts w:asciiTheme="minorHAnsi" w:hAnsiTheme="minorHAnsi" w:cstheme="minorHAnsi"/>
          <w:sz w:val="24"/>
          <w:szCs w:val="24"/>
        </w:rPr>
        <w:t>and accomplish our objectives</w:t>
      </w:r>
      <w:r w:rsidR="005855A5" w:rsidRPr="00D35772">
        <w:rPr>
          <w:rFonts w:asciiTheme="minorHAnsi" w:hAnsiTheme="minorHAnsi" w:cstheme="minorHAnsi"/>
          <w:sz w:val="24"/>
          <w:szCs w:val="24"/>
        </w:rPr>
        <w:t xml:space="preserve"> </w:t>
      </w:r>
      <w:r w:rsidR="005855A5" w:rsidRPr="008C241F">
        <w:rPr>
          <w:rFonts w:asciiTheme="minorHAnsi" w:hAnsiTheme="minorHAnsi" w:cstheme="minorHAnsi"/>
          <w:sz w:val="24"/>
          <w:szCs w:val="24"/>
        </w:rPr>
        <w:t>without</w:t>
      </w:r>
      <w:r w:rsidR="005855A5" w:rsidRPr="00D35772">
        <w:rPr>
          <w:rFonts w:asciiTheme="minorHAnsi" w:hAnsiTheme="minorHAnsi" w:cstheme="minorHAnsi"/>
          <w:sz w:val="24"/>
          <w:szCs w:val="24"/>
        </w:rPr>
        <w:t xml:space="preserve"> having an employee travel?" When the answer is "Yes</w:t>
      </w:r>
      <w:r w:rsidR="008C241F">
        <w:rPr>
          <w:rFonts w:asciiTheme="minorHAnsi" w:hAnsiTheme="minorHAnsi" w:cstheme="minorHAnsi"/>
          <w:sz w:val="24"/>
          <w:szCs w:val="24"/>
        </w:rPr>
        <w:t>,</w:t>
      </w:r>
      <w:r w:rsidR="005855A5" w:rsidRPr="00D35772">
        <w:rPr>
          <w:rFonts w:asciiTheme="minorHAnsi" w:hAnsiTheme="minorHAnsi" w:cstheme="minorHAnsi"/>
          <w:sz w:val="24"/>
          <w:szCs w:val="24"/>
        </w:rPr>
        <w:t>" that travel is unnecessary.</w:t>
      </w:r>
    </w:p>
    <w:p w14:paraId="4A24B9DE" w14:textId="3CE2552C" w:rsidR="000528BC" w:rsidRPr="00D35772" w:rsidRDefault="000528BC" w:rsidP="0040772C">
      <w:pPr>
        <w:spacing w:before="120" w:after="120" w:line="276" w:lineRule="auto"/>
        <w:rPr>
          <w:rFonts w:asciiTheme="minorHAnsi" w:hAnsiTheme="minorHAnsi" w:cstheme="minorHAnsi"/>
          <w:sz w:val="24"/>
          <w:szCs w:val="24"/>
        </w:rPr>
      </w:pPr>
      <w:r w:rsidRPr="00D35772">
        <w:rPr>
          <w:rFonts w:asciiTheme="minorHAnsi" w:hAnsiTheme="minorHAnsi" w:cstheme="minorHAnsi"/>
          <w:sz w:val="24"/>
          <w:szCs w:val="24"/>
        </w:rPr>
        <w:t xml:space="preserve">Before </w:t>
      </w:r>
      <w:r w:rsidR="00026744" w:rsidRPr="00D35772">
        <w:rPr>
          <w:rFonts w:asciiTheme="minorHAnsi" w:hAnsiTheme="minorHAnsi" w:cstheme="minorHAnsi"/>
          <w:sz w:val="24"/>
          <w:szCs w:val="24"/>
        </w:rPr>
        <w:t xml:space="preserve">preparing and </w:t>
      </w:r>
      <w:r w:rsidRPr="00D35772">
        <w:rPr>
          <w:rFonts w:asciiTheme="minorHAnsi" w:hAnsiTheme="minorHAnsi" w:cstheme="minorHAnsi"/>
          <w:sz w:val="24"/>
          <w:szCs w:val="24"/>
        </w:rPr>
        <w:t xml:space="preserve">submitting </w:t>
      </w:r>
      <w:r w:rsidR="00026744" w:rsidRPr="00D35772">
        <w:rPr>
          <w:rFonts w:asciiTheme="minorHAnsi" w:hAnsiTheme="minorHAnsi" w:cstheme="minorHAnsi"/>
          <w:sz w:val="24"/>
          <w:szCs w:val="24"/>
        </w:rPr>
        <w:t>trip</w:t>
      </w:r>
      <w:r w:rsidRPr="00D35772">
        <w:rPr>
          <w:rFonts w:asciiTheme="minorHAnsi" w:hAnsiTheme="minorHAnsi" w:cstheme="minorHAnsi"/>
          <w:sz w:val="24"/>
          <w:szCs w:val="24"/>
        </w:rPr>
        <w:t xml:space="preserve"> plans for approval, the employee must be confident that tr</w:t>
      </w:r>
      <w:r w:rsidR="0083023C" w:rsidRPr="00D35772">
        <w:rPr>
          <w:rFonts w:asciiTheme="minorHAnsi" w:hAnsiTheme="minorHAnsi" w:cstheme="minorHAnsi"/>
          <w:sz w:val="24"/>
          <w:szCs w:val="24"/>
        </w:rPr>
        <w:t xml:space="preserve">ip </w:t>
      </w:r>
      <w:r w:rsidRPr="00D35772">
        <w:rPr>
          <w:rFonts w:asciiTheme="minorHAnsi" w:hAnsiTheme="minorHAnsi" w:cstheme="minorHAnsi"/>
          <w:sz w:val="24"/>
          <w:szCs w:val="24"/>
        </w:rPr>
        <w:t>is necessary. Before approving plans, the manager or supervisor must be similarly convinced.</w:t>
      </w:r>
    </w:p>
    <w:p w14:paraId="648DEB65" w14:textId="5D8A4BB1" w:rsidR="00EF2021" w:rsidRPr="00D35772" w:rsidRDefault="00EF2021" w:rsidP="00BA6431">
      <w:pPr>
        <w:pStyle w:val="BodyText"/>
        <w:spacing w:before="240" w:after="60"/>
        <w:ind w:left="0"/>
        <w:rPr>
          <w:rFonts w:asciiTheme="minorHAnsi" w:hAnsiTheme="minorHAnsi" w:cstheme="minorHAnsi"/>
          <w:b/>
          <w:bCs/>
          <w:szCs w:val="24"/>
        </w:rPr>
      </w:pPr>
      <w:r w:rsidRPr="00D35772">
        <w:rPr>
          <w:rFonts w:asciiTheme="minorHAnsi" w:hAnsiTheme="minorHAnsi" w:cstheme="minorHAnsi"/>
          <w:b/>
          <w:bCs/>
          <w:szCs w:val="24"/>
        </w:rPr>
        <w:t>When travel is necessary</w:t>
      </w:r>
    </w:p>
    <w:p w14:paraId="21E6F55B" w14:textId="05C321A0" w:rsidR="00A5467E" w:rsidRPr="00D35772" w:rsidRDefault="00EF2021" w:rsidP="00BA6431">
      <w:pPr>
        <w:spacing w:after="120" w:line="276" w:lineRule="auto"/>
        <w:rPr>
          <w:rFonts w:asciiTheme="minorHAnsi" w:hAnsiTheme="minorHAnsi" w:cstheme="minorHAnsi"/>
          <w:sz w:val="24"/>
          <w:szCs w:val="24"/>
        </w:rPr>
      </w:pPr>
      <w:r w:rsidRPr="00D35772">
        <w:rPr>
          <w:rFonts w:asciiTheme="minorHAnsi" w:hAnsiTheme="minorHAnsi" w:cstheme="minorHAnsi"/>
          <w:sz w:val="24"/>
          <w:szCs w:val="24"/>
        </w:rPr>
        <w:t xml:space="preserve">When travel is necessary, </w:t>
      </w:r>
      <w:r w:rsidR="0040772C" w:rsidRPr="00D35772">
        <w:rPr>
          <w:rFonts w:asciiTheme="minorHAnsi" w:hAnsiTheme="minorHAnsi" w:cstheme="minorHAnsi"/>
          <w:sz w:val="24"/>
          <w:szCs w:val="24"/>
        </w:rPr>
        <w:t>managers, supervisors</w:t>
      </w:r>
      <w:r w:rsidR="008C241F">
        <w:rPr>
          <w:rFonts w:asciiTheme="minorHAnsi" w:hAnsiTheme="minorHAnsi" w:cstheme="minorHAnsi"/>
          <w:sz w:val="24"/>
          <w:szCs w:val="24"/>
        </w:rPr>
        <w:t>,</w:t>
      </w:r>
      <w:r w:rsidR="0040772C" w:rsidRPr="00D35772">
        <w:rPr>
          <w:rFonts w:asciiTheme="minorHAnsi" w:hAnsiTheme="minorHAnsi" w:cstheme="minorHAnsi"/>
          <w:sz w:val="24"/>
          <w:szCs w:val="24"/>
        </w:rPr>
        <w:t xml:space="preserve"> and employees are responsible to ensure that travel is planned and carried out in ways that minimize risks. Em</w:t>
      </w:r>
      <w:r w:rsidR="005B6CE5" w:rsidRPr="00D35772">
        <w:rPr>
          <w:rFonts w:asciiTheme="minorHAnsi" w:hAnsiTheme="minorHAnsi" w:cstheme="minorHAnsi"/>
          <w:sz w:val="24"/>
          <w:szCs w:val="24"/>
        </w:rPr>
        <w:t xml:space="preserve">ployees will </w:t>
      </w:r>
      <w:r w:rsidR="00A5467E" w:rsidRPr="00D35772">
        <w:rPr>
          <w:rFonts w:asciiTheme="minorHAnsi" w:hAnsiTheme="minorHAnsi" w:cstheme="minorHAnsi"/>
          <w:sz w:val="24"/>
          <w:szCs w:val="24"/>
        </w:rPr>
        <w:t xml:space="preserve">first </w:t>
      </w:r>
      <w:r w:rsidRPr="00D35772">
        <w:rPr>
          <w:rFonts w:asciiTheme="minorHAnsi" w:hAnsiTheme="minorHAnsi" w:cstheme="minorHAnsi"/>
          <w:sz w:val="24"/>
          <w:szCs w:val="24"/>
        </w:rPr>
        <w:t xml:space="preserve">seek to use practical travel alternatives </w:t>
      </w:r>
      <w:r w:rsidR="00A5467E" w:rsidRPr="00D35772">
        <w:rPr>
          <w:rFonts w:asciiTheme="minorHAnsi" w:hAnsiTheme="minorHAnsi" w:cstheme="minorHAnsi"/>
          <w:sz w:val="24"/>
          <w:szCs w:val="24"/>
        </w:rPr>
        <w:t xml:space="preserve">rather than </w:t>
      </w:r>
      <w:r w:rsidRPr="00D35772">
        <w:rPr>
          <w:rFonts w:asciiTheme="minorHAnsi" w:hAnsiTheme="minorHAnsi" w:cstheme="minorHAnsi"/>
          <w:sz w:val="24"/>
          <w:szCs w:val="24"/>
        </w:rPr>
        <w:t>driving (e.g., plane, bus, taxi, cycling or walking)</w:t>
      </w:r>
      <w:r w:rsidR="00A5467E" w:rsidRPr="00D35772">
        <w:rPr>
          <w:rFonts w:asciiTheme="minorHAnsi" w:hAnsiTheme="minorHAnsi" w:cstheme="minorHAnsi"/>
          <w:sz w:val="24"/>
          <w:szCs w:val="24"/>
        </w:rPr>
        <w:t>.</w:t>
      </w:r>
    </w:p>
    <w:p w14:paraId="4C97CEA1" w14:textId="602C92AE" w:rsidR="00BA6431" w:rsidRPr="00D35772" w:rsidRDefault="00A5467E" w:rsidP="00A5467E">
      <w:pPr>
        <w:spacing w:line="276" w:lineRule="auto"/>
        <w:rPr>
          <w:rFonts w:asciiTheme="minorHAnsi" w:hAnsiTheme="minorHAnsi" w:cstheme="minorHAnsi"/>
          <w:sz w:val="24"/>
          <w:szCs w:val="24"/>
        </w:rPr>
      </w:pPr>
      <w:r w:rsidRPr="00D35772">
        <w:rPr>
          <w:rFonts w:asciiTheme="minorHAnsi" w:hAnsiTheme="minorHAnsi" w:cstheme="minorHAnsi"/>
          <w:sz w:val="24"/>
          <w:szCs w:val="24"/>
        </w:rPr>
        <w:t xml:space="preserve">If </w:t>
      </w:r>
      <w:r w:rsidR="00BA6431" w:rsidRPr="00D35772">
        <w:rPr>
          <w:rFonts w:asciiTheme="minorHAnsi" w:hAnsiTheme="minorHAnsi" w:cstheme="minorHAnsi"/>
          <w:sz w:val="24"/>
          <w:szCs w:val="24"/>
        </w:rPr>
        <w:t xml:space="preserve">travel is necessary and driving is the best way to get there, </w:t>
      </w:r>
      <w:r w:rsidRPr="00D35772">
        <w:rPr>
          <w:rFonts w:asciiTheme="minorHAnsi" w:hAnsiTheme="minorHAnsi" w:cstheme="minorHAnsi"/>
          <w:i/>
          <w:iCs/>
          <w:color w:val="F6991D"/>
          <w:sz w:val="24"/>
          <w:szCs w:val="24"/>
        </w:rPr>
        <w:t>[</w:t>
      </w:r>
      <w:r w:rsidRPr="00D35772">
        <w:rPr>
          <w:rFonts w:asciiTheme="minorHAnsi" w:hAnsiTheme="minorHAnsi" w:cstheme="minorHAnsi"/>
          <w:b/>
          <w:bCs/>
          <w:i/>
          <w:color w:val="F6991D"/>
          <w:spacing w:val="-6"/>
          <w:sz w:val="24"/>
          <w:szCs w:val="24"/>
        </w:rPr>
        <w:t>Organization</w:t>
      </w:r>
      <w:r w:rsidRPr="00D35772">
        <w:rPr>
          <w:rFonts w:asciiTheme="minorHAnsi" w:hAnsiTheme="minorHAnsi" w:cstheme="minorHAnsi"/>
          <w:i/>
          <w:iCs/>
          <w:color w:val="F6991D"/>
          <w:sz w:val="24"/>
          <w:szCs w:val="24"/>
        </w:rPr>
        <w:t>]</w:t>
      </w:r>
      <w:r w:rsidRPr="00D35772">
        <w:rPr>
          <w:rFonts w:asciiTheme="minorHAnsi" w:hAnsiTheme="minorHAnsi" w:cstheme="minorHAnsi"/>
          <w:sz w:val="24"/>
          <w:szCs w:val="24"/>
        </w:rPr>
        <w:t xml:space="preserve"> recognizes two types of </w:t>
      </w:r>
      <w:r w:rsidR="00BA6431" w:rsidRPr="00D35772">
        <w:rPr>
          <w:rFonts w:asciiTheme="minorHAnsi" w:hAnsiTheme="minorHAnsi" w:cstheme="minorHAnsi"/>
          <w:sz w:val="24"/>
          <w:szCs w:val="24"/>
        </w:rPr>
        <w:t>trips:</w:t>
      </w:r>
    </w:p>
    <w:p w14:paraId="1DC7081E" w14:textId="77777777" w:rsidR="00A5467E" w:rsidRPr="00D35772" w:rsidRDefault="00A5467E" w:rsidP="008D3254">
      <w:pPr>
        <w:pStyle w:val="ListParagraph"/>
        <w:widowControl/>
        <w:numPr>
          <w:ilvl w:val="0"/>
          <w:numId w:val="34"/>
        </w:numPr>
        <w:autoSpaceDE/>
        <w:autoSpaceDN/>
        <w:spacing w:before="60" w:after="60" w:line="276" w:lineRule="auto"/>
        <w:ind w:left="567" w:hanging="425"/>
        <w:rPr>
          <w:rFonts w:asciiTheme="minorHAnsi" w:hAnsiTheme="minorHAnsi" w:cstheme="minorHAnsi"/>
          <w:sz w:val="24"/>
          <w:szCs w:val="24"/>
        </w:rPr>
      </w:pPr>
      <w:r w:rsidRPr="00D35772">
        <w:rPr>
          <w:rFonts w:asciiTheme="minorHAnsi" w:hAnsiTheme="minorHAnsi" w:cstheme="minorHAnsi"/>
          <w:sz w:val="24"/>
          <w:szCs w:val="24"/>
        </w:rPr>
        <w:t>Routine trips</w:t>
      </w:r>
    </w:p>
    <w:p w14:paraId="778F2B15" w14:textId="77777777" w:rsidR="00A5467E" w:rsidRPr="00D35772" w:rsidRDefault="00A5467E" w:rsidP="008D3254">
      <w:pPr>
        <w:pStyle w:val="ListParagraph"/>
        <w:widowControl/>
        <w:numPr>
          <w:ilvl w:val="0"/>
          <w:numId w:val="34"/>
        </w:numPr>
        <w:autoSpaceDE/>
        <w:autoSpaceDN/>
        <w:spacing w:before="60" w:after="60" w:line="276" w:lineRule="auto"/>
        <w:ind w:left="567" w:hanging="425"/>
        <w:rPr>
          <w:rFonts w:asciiTheme="minorHAnsi" w:hAnsiTheme="minorHAnsi" w:cstheme="minorHAnsi"/>
          <w:sz w:val="24"/>
          <w:szCs w:val="24"/>
        </w:rPr>
      </w:pPr>
      <w:r w:rsidRPr="00D35772">
        <w:rPr>
          <w:rFonts w:asciiTheme="minorHAnsi" w:hAnsiTheme="minorHAnsi" w:cstheme="minorHAnsi"/>
          <w:sz w:val="24"/>
          <w:szCs w:val="24"/>
        </w:rPr>
        <w:lastRenderedPageBreak/>
        <w:t>Non-routine trips</w:t>
      </w:r>
    </w:p>
    <w:p w14:paraId="210A859A" w14:textId="408A7112" w:rsidR="003D588B" w:rsidRPr="00D35772" w:rsidRDefault="003D588B" w:rsidP="00532662">
      <w:pPr>
        <w:spacing w:before="240" w:after="60" w:line="276" w:lineRule="auto"/>
        <w:rPr>
          <w:rFonts w:asciiTheme="minorHAnsi" w:hAnsiTheme="minorHAnsi" w:cstheme="minorHAnsi"/>
          <w:b/>
          <w:sz w:val="24"/>
          <w:szCs w:val="24"/>
        </w:rPr>
      </w:pPr>
      <w:r w:rsidRPr="00D35772">
        <w:rPr>
          <w:rFonts w:asciiTheme="minorHAnsi" w:hAnsiTheme="minorHAnsi" w:cstheme="minorHAnsi"/>
          <w:b/>
          <w:sz w:val="24"/>
          <w:szCs w:val="24"/>
        </w:rPr>
        <w:t xml:space="preserve">Routine </w:t>
      </w:r>
      <w:r w:rsidR="008C241F">
        <w:rPr>
          <w:rFonts w:asciiTheme="minorHAnsi" w:hAnsiTheme="minorHAnsi" w:cstheme="minorHAnsi"/>
          <w:b/>
          <w:sz w:val="24"/>
          <w:szCs w:val="24"/>
        </w:rPr>
        <w:t>t</w:t>
      </w:r>
      <w:r w:rsidRPr="00D35772">
        <w:rPr>
          <w:rFonts w:asciiTheme="minorHAnsi" w:hAnsiTheme="minorHAnsi" w:cstheme="minorHAnsi"/>
          <w:b/>
          <w:sz w:val="24"/>
          <w:szCs w:val="24"/>
        </w:rPr>
        <w:t>rips</w:t>
      </w:r>
    </w:p>
    <w:p w14:paraId="2BB429BB" w14:textId="5BF592E5" w:rsidR="003D588B" w:rsidRPr="00D35772" w:rsidRDefault="005072EB" w:rsidP="003D588B">
      <w:pPr>
        <w:spacing w:line="276" w:lineRule="auto"/>
        <w:rPr>
          <w:rFonts w:asciiTheme="minorHAnsi" w:hAnsiTheme="minorHAnsi" w:cstheme="minorHAnsi"/>
          <w:sz w:val="24"/>
          <w:szCs w:val="24"/>
        </w:rPr>
      </w:pPr>
      <w:r w:rsidRPr="00D35772">
        <w:rPr>
          <w:rFonts w:asciiTheme="minorHAnsi" w:hAnsiTheme="minorHAnsi" w:cstheme="minorHAnsi"/>
          <w:sz w:val="24"/>
          <w:szCs w:val="24"/>
        </w:rPr>
        <w:t xml:space="preserve">A routine trip </w:t>
      </w:r>
      <w:r w:rsidR="00A048A3" w:rsidRPr="00D35772">
        <w:rPr>
          <w:rFonts w:asciiTheme="minorHAnsi" w:hAnsiTheme="minorHAnsi" w:cstheme="minorHAnsi"/>
          <w:sz w:val="24"/>
          <w:szCs w:val="24"/>
        </w:rPr>
        <w:t>satisfies these criteria</w:t>
      </w:r>
      <w:r w:rsidR="008C241F">
        <w:rPr>
          <w:rFonts w:asciiTheme="minorHAnsi" w:hAnsiTheme="minorHAnsi" w:cstheme="minorHAnsi"/>
          <w:sz w:val="24"/>
          <w:szCs w:val="24"/>
        </w:rPr>
        <w:t>:</w:t>
      </w:r>
    </w:p>
    <w:p w14:paraId="299C3B8C" w14:textId="77777777" w:rsidR="00A048A3" w:rsidRPr="00D35772" w:rsidRDefault="00A048A3" w:rsidP="00872222">
      <w:pPr>
        <w:pStyle w:val="ListParagraph"/>
        <w:widowControl/>
        <w:numPr>
          <w:ilvl w:val="0"/>
          <w:numId w:val="35"/>
        </w:numPr>
        <w:autoSpaceDE/>
        <w:autoSpaceDN/>
        <w:spacing w:before="60" w:after="60" w:line="276" w:lineRule="auto"/>
        <w:ind w:left="567" w:hanging="425"/>
        <w:rPr>
          <w:rFonts w:asciiTheme="minorHAnsi" w:hAnsiTheme="minorHAnsi" w:cstheme="minorHAnsi"/>
          <w:sz w:val="24"/>
          <w:szCs w:val="24"/>
        </w:rPr>
      </w:pPr>
      <w:r w:rsidRPr="00D35772">
        <w:rPr>
          <w:rFonts w:asciiTheme="minorHAnsi" w:hAnsiTheme="minorHAnsi" w:cstheme="minorHAnsi"/>
          <w:sz w:val="24"/>
          <w:szCs w:val="24"/>
        </w:rPr>
        <w:t>The employee will be away from their primary work location less than 4 hours</w:t>
      </w:r>
    </w:p>
    <w:p w14:paraId="0EA6748D" w14:textId="77112FEF" w:rsidR="003D588B" w:rsidRPr="00D35772" w:rsidRDefault="00A048A3" w:rsidP="00872222">
      <w:pPr>
        <w:pStyle w:val="ListParagraph"/>
        <w:widowControl/>
        <w:numPr>
          <w:ilvl w:val="0"/>
          <w:numId w:val="35"/>
        </w:numPr>
        <w:autoSpaceDE/>
        <w:autoSpaceDN/>
        <w:spacing w:before="60" w:after="60" w:line="276" w:lineRule="auto"/>
        <w:ind w:left="567" w:hanging="425"/>
        <w:rPr>
          <w:rFonts w:asciiTheme="minorHAnsi" w:hAnsiTheme="minorHAnsi" w:cstheme="minorHAnsi"/>
          <w:sz w:val="24"/>
          <w:szCs w:val="24"/>
        </w:rPr>
      </w:pPr>
      <w:r w:rsidRPr="00D35772">
        <w:rPr>
          <w:rFonts w:asciiTheme="minorHAnsi" w:hAnsiTheme="minorHAnsi" w:cstheme="minorHAnsi"/>
          <w:sz w:val="24"/>
          <w:szCs w:val="24"/>
        </w:rPr>
        <w:t>The driver is familiar with the route and traffic conditions because they have made that trip at least 3 times</w:t>
      </w:r>
    </w:p>
    <w:p w14:paraId="22D2092F" w14:textId="74C1F7BD" w:rsidR="003D588B" w:rsidRPr="00D35772" w:rsidRDefault="003D588B" w:rsidP="00872222">
      <w:pPr>
        <w:pStyle w:val="ListParagraph"/>
        <w:widowControl/>
        <w:numPr>
          <w:ilvl w:val="0"/>
          <w:numId w:val="35"/>
        </w:numPr>
        <w:autoSpaceDE/>
        <w:autoSpaceDN/>
        <w:spacing w:before="60" w:after="60" w:line="276" w:lineRule="auto"/>
        <w:ind w:left="567" w:hanging="425"/>
        <w:rPr>
          <w:rFonts w:asciiTheme="minorHAnsi" w:hAnsiTheme="minorHAnsi" w:cstheme="minorHAnsi"/>
          <w:sz w:val="24"/>
          <w:szCs w:val="24"/>
        </w:rPr>
      </w:pPr>
      <w:r w:rsidRPr="00D35772">
        <w:rPr>
          <w:rFonts w:asciiTheme="minorHAnsi" w:hAnsiTheme="minorHAnsi" w:cstheme="minorHAnsi"/>
          <w:sz w:val="24"/>
          <w:szCs w:val="24"/>
        </w:rPr>
        <w:t xml:space="preserve">The trip </w:t>
      </w:r>
      <w:r w:rsidR="00A048A3" w:rsidRPr="00D35772">
        <w:rPr>
          <w:rFonts w:asciiTheme="minorHAnsi" w:hAnsiTheme="minorHAnsi" w:cstheme="minorHAnsi"/>
          <w:sz w:val="24"/>
          <w:szCs w:val="24"/>
        </w:rPr>
        <w:t xml:space="preserve">is expected to involve no high-risk conditions such as severe weather, poor road conditions, difficult traffic, </w:t>
      </w:r>
      <w:r w:rsidRPr="00D35772">
        <w:rPr>
          <w:rFonts w:asciiTheme="minorHAnsi" w:hAnsiTheme="minorHAnsi" w:cstheme="minorHAnsi"/>
          <w:sz w:val="24"/>
          <w:szCs w:val="24"/>
        </w:rPr>
        <w:t xml:space="preserve">high crash frequency </w:t>
      </w:r>
      <w:r w:rsidR="00872222" w:rsidRPr="00D35772">
        <w:rPr>
          <w:rFonts w:asciiTheme="minorHAnsi" w:hAnsiTheme="minorHAnsi" w:cstheme="minorHAnsi"/>
          <w:sz w:val="24"/>
          <w:szCs w:val="24"/>
        </w:rPr>
        <w:t xml:space="preserve">routes or intersections, </w:t>
      </w:r>
      <w:r w:rsidRPr="00D35772">
        <w:rPr>
          <w:rFonts w:asciiTheme="minorHAnsi" w:hAnsiTheme="minorHAnsi" w:cstheme="minorHAnsi"/>
          <w:sz w:val="24"/>
          <w:szCs w:val="24"/>
        </w:rPr>
        <w:t>no reliable means of communications</w:t>
      </w:r>
      <w:r w:rsidR="00872222" w:rsidRPr="00D35772">
        <w:rPr>
          <w:rFonts w:asciiTheme="minorHAnsi" w:hAnsiTheme="minorHAnsi" w:cstheme="minorHAnsi"/>
          <w:sz w:val="24"/>
          <w:szCs w:val="24"/>
        </w:rPr>
        <w:t>, etc</w:t>
      </w:r>
      <w:r w:rsidR="008C241F">
        <w:rPr>
          <w:rFonts w:asciiTheme="minorHAnsi" w:hAnsiTheme="minorHAnsi" w:cstheme="minorHAnsi"/>
          <w:sz w:val="24"/>
          <w:szCs w:val="24"/>
        </w:rPr>
        <w:t>.</w:t>
      </w:r>
    </w:p>
    <w:p w14:paraId="397285BD" w14:textId="7A084A9A" w:rsidR="008132BB" w:rsidRPr="00D35772" w:rsidRDefault="003D588B" w:rsidP="00A4573D">
      <w:pPr>
        <w:spacing w:before="240" w:after="60" w:line="276" w:lineRule="auto"/>
        <w:rPr>
          <w:rFonts w:asciiTheme="minorHAnsi" w:hAnsiTheme="minorHAnsi" w:cstheme="minorHAnsi"/>
          <w:b/>
          <w:sz w:val="24"/>
          <w:szCs w:val="24"/>
        </w:rPr>
      </w:pPr>
      <w:r w:rsidRPr="00D35772">
        <w:rPr>
          <w:rFonts w:asciiTheme="minorHAnsi" w:hAnsiTheme="minorHAnsi" w:cstheme="minorHAnsi"/>
          <w:b/>
          <w:sz w:val="24"/>
          <w:szCs w:val="24"/>
        </w:rPr>
        <w:t xml:space="preserve">Planning and </w:t>
      </w:r>
      <w:r w:rsidR="008C241F">
        <w:rPr>
          <w:rFonts w:asciiTheme="minorHAnsi" w:hAnsiTheme="minorHAnsi" w:cstheme="minorHAnsi"/>
          <w:b/>
          <w:sz w:val="24"/>
          <w:szCs w:val="24"/>
        </w:rPr>
        <w:t>a</w:t>
      </w:r>
      <w:r w:rsidRPr="00D35772">
        <w:rPr>
          <w:rFonts w:asciiTheme="minorHAnsi" w:hAnsiTheme="minorHAnsi" w:cstheme="minorHAnsi"/>
          <w:b/>
          <w:sz w:val="24"/>
          <w:szCs w:val="24"/>
        </w:rPr>
        <w:t xml:space="preserve">pproving </w:t>
      </w:r>
      <w:r w:rsidR="008C241F">
        <w:rPr>
          <w:rFonts w:asciiTheme="minorHAnsi" w:hAnsiTheme="minorHAnsi" w:cstheme="minorHAnsi"/>
          <w:b/>
          <w:sz w:val="24"/>
          <w:szCs w:val="24"/>
        </w:rPr>
        <w:t>r</w:t>
      </w:r>
      <w:r w:rsidRPr="00D35772">
        <w:rPr>
          <w:rFonts w:asciiTheme="minorHAnsi" w:hAnsiTheme="minorHAnsi" w:cstheme="minorHAnsi"/>
          <w:b/>
          <w:sz w:val="24"/>
          <w:szCs w:val="24"/>
        </w:rPr>
        <w:t xml:space="preserve">outine </w:t>
      </w:r>
      <w:r w:rsidR="008C241F">
        <w:rPr>
          <w:rFonts w:asciiTheme="minorHAnsi" w:hAnsiTheme="minorHAnsi" w:cstheme="minorHAnsi"/>
          <w:b/>
          <w:sz w:val="24"/>
          <w:szCs w:val="24"/>
        </w:rPr>
        <w:t>t</w:t>
      </w:r>
      <w:r w:rsidRPr="00D35772">
        <w:rPr>
          <w:rFonts w:asciiTheme="minorHAnsi" w:hAnsiTheme="minorHAnsi" w:cstheme="minorHAnsi"/>
          <w:b/>
          <w:sz w:val="24"/>
          <w:szCs w:val="24"/>
        </w:rPr>
        <w:t>rips</w:t>
      </w:r>
    </w:p>
    <w:p w14:paraId="745674A7" w14:textId="7C4E22FD" w:rsidR="008132BB" w:rsidRPr="00D35772" w:rsidRDefault="00FC5D6F" w:rsidP="00A4573D">
      <w:pPr>
        <w:spacing w:after="120" w:line="276" w:lineRule="auto"/>
        <w:rPr>
          <w:rFonts w:asciiTheme="minorHAnsi" w:hAnsiTheme="minorHAnsi" w:cstheme="minorHAnsi"/>
          <w:sz w:val="24"/>
          <w:szCs w:val="24"/>
        </w:rPr>
      </w:pPr>
      <w:r w:rsidRPr="00D35772">
        <w:rPr>
          <w:rFonts w:asciiTheme="minorHAnsi" w:hAnsiTheme="minorHAnsi" w:cstheme="minorHAnsi"/>
          <w:sz w:val="24"/>
          <w:szCs w:val="24"/>
        </w:rPr>
        <w:t>T</w:t>
      </w:r>
      <w:r w:rsidR="008132BB" w:rsidRPr="00D35772">
        <w:rPr>
          <w:rFonts w:asciiTheme="minorHAnsi" w:hAnsiTheme="minorHAnsi" w:cstheme="minorHAnsi"/>
          <w:sz w:val="24"/>
          <w:szCs w:val="24"/>
        </w:rPr>
        <w:t xml:space="preserve">he driver will prepare a trip plan using the </w:t>
      </w:r>
      <w:hyperlink r:id="rId8" w:history="1">
        <w:r w:rsidR="008132BB" w:rsidRPr="005472DF">
          <w:rPr>
            <w:rStyle w:val="Hyperlink"/>
            <w:rFonts w:asciiTheme="minorHAnsi" w:hAnsiTheme="minorHAnsi" w:cstheme="minorHAnsi"/>
            <w:sz w:val="24"/>
            <w:szCs w:val="24"/>
          </w:rPr>
          <w:t>Basic Trip Planning Form</w:t>
        </w:r>
      </w:hyperlink>
      <w:r w:rsidR="002166CF" w:rsidRPr="00D35772">
        <w:rPr>
          <w:rFonts w:asciiTheme="minorHAnsi" w:hAnsiTheme="minorHAnsi" w:cstheme="minorHAnsi"/>
          <w:sz w:val="24"/>
          <w:szCs w:val="24"/>
        </w:rPr>
        <w:t xml:space="preserve">, and complete and submit a </w:t>
      </w:r>
      <w:hyperlink r:id="rId9" w:history="1">
        <w:r w:rsidR="002166CF" w:rsidRPr="005472DF">
          <w:rPr>
            <w:rStyle w:val="Hyperlink"/>
            <w:rFonts w:asciiTheme="minorHAnsi" w:hAnsiTheme="minorHAnsi" w:cstheme="minorHAnsi"/>
            <w:sz w:val="24"/>
            <w:szCs w:val="24"/>
          </w:rPr>
          <w:t>TripCheck</w:t>
        </w:r>
      </w:hyperlink>
      <w:r w:rsidR="002166CF" w:rsidRPr="00D35772">
        <w:rPr>
          <w:rFonts w:asciiTheme="minorHAnsi" w:hAnsiTheme="minorHAnsi" w:cstheme="minorHAnsi"/>
          <w:sz w:val="24"/>
          <w:szCs w:val="24"/>
        </w:rPr>
        <w:t xml:space="preserve"> report.</w:t>
      </w:r>
    </w:p>
    <w:p w14:paraId="4FA0D066" w14:textId="2B22EECE" w:rsidR="008132BB" w:rsidRPr="00D35772" w:rsidRDefault="008132BB" w:rsidP="00A4573D">
      <w:pPr>
        <w:spacing w:before="60" w:after="60" w:line="276" w:lineRule="auto"/>
        <w:rPr>
          <w:rFonts w:asciiTheme="minorHAnsi" w:hAnsiTheme="minorHAnsi" w:cstheme="minorHAnsi"/>
          <w:sz w:val="24"/>
          <w:szCs w:val="24"/>
        </w:rPr>
      </w:pPr>
      <w:r w:rsidRPr="00D35772">
        <w:rPr>
          <w:rFonts w:asciiTheme="minorHAnsi" w:hAnsiTheme="minorHAnsi" w:cstheme="minorHAnsi"/>
          <w:sz w:val="24"/>
          <w:szCs w:val="24"/>
        </w:rPr>
        <w:t>Their supervisor will review the plan and:</w:t>
      </w:r>
    </w:p>
    <w:p w14:paraId="6767C09A" w14:textId="04B1B471" w:rsidR="008132BB" w:rsidRPr="00D35772" w:rsidRDefault="008C241F" w:rsidP="00A4573D">
      <w:pPr>
        <w:pStyle w:val="ListParagraph"/>
        <w:widowControl/>
        <w:numPr>
          <w:ilvl w:val="0"/>
          <w:numId w:val="37"/>
        </w:numPr>
        <w:autoSpaceDE/>
        <w:autoSpaceDN/>
        <w:spacing w:before="60" w:after="60" w:line="276" w:lineRule="auto"/>
        <w:ind w:left="851" w:hanging="425"/>
        <w:rPr>
          <w:rFonts w:asciiTheme="minorHAnsi" w:hAnsiTheme="minorHAnsi" w:cstheme="minorHAnsi"/>
          <w:sz w:val="24"/>
          <w:szCs w:val="24"/>
        </w:rPr>
      </w:pPr>
      <w:r>
        <w:rPr>
          <w:rFonts w:asciiTheme="minorHAnsi" w:hAnsiTheme="minorHAnsi" w:cstheme="minorHAnsi"/>
          <w:sz w:val="24"/>
          <w:szCs w:val="24"/>
        </w:rPr>
        <w:t>A</w:t>
      </w:r>
      <w:r w:rsidR="008132BB" w:rsidRPr="00D35772">
        <w:rPr>
          <w:rFonts w:asciiTheme="minorHAnsi" w:hAnsiTheme="minorHAnsi" w:cstheme="minorHAnsi"/>
          <w:sz w:val="24"/>
          <w:szCs w:val="24"/>
        </w:rPr>
        <w:t>pprove the trip</w:t>
      </w:r>
      <w:r>
        <w:rPr>
          <w:rFonts w:asciiTheme="minorHAnsi" w:hAnsiTheme="minorHAnsi" w:cstheme="minorHAnsi"/>
          <w:sz w:val="24"/>
          <w:szCs w:val="24"/>
        </w:rPr>
        <w:t>, or</w:t>
      </w:r>
    </w:p>
    <w:p w14:paraId="1254D533" w14:textId="3CCCF8B9" w:rsidR="008132BB" w:rsidRPr="00D35772" w:rsidRDefault="008C241F" w:rsidP="00A4573D">
      <w:pPr>
        <w:pStyle w:val="ListParagraph"/>
        <w:widowControl/>
        <w:numPr>
          <w:ilvl w:val="0"/>
          <w:numId w:val="37"/>
        </w:numPr>
        <w:autoSpaceDE/>
        <w:autoSpaceDN/>
        <w:spacing w:before="60" w:after="60" w:line="276" w:lineRule="auto"/>
        <w:ind w:left="851" w:hanging="425"/>
        <w:rPr>
          <w:rFonts w:asciiTheme="minorHAnsi" w:hAnsiTheme="minorHAnsi" w:cstheme="minorHAnsi"/>
          <w:sz w:val="24"/>
          <w:szCs w:val="24"/>
        </w:rPr>
      </w:pPr>
      <w:r>
        <w:rPr>
          <w:rFonts w:asciiTheme="minorHAnsi" w:hAnsiTheme="minorHAnsi" w:cstheme="minorHAnsi"/>
          <w:sz w:val="24"/>
          <w:szCs w:val="24"/>
        </w:rPr>
        <w:t>R</w:t>
      </w:r>
      <w:r w:rsidR="00A4573D" w:rsidRPr="00D35772">
        <w:rPr>
          <w:rFonts w:asciiTheme="minorHAnsi" w:hAnsiTheme="minorHAnsi" w:cstheme="minorHAnsi"/>
          <w:sz w:val="24"/>
          <w:szCs w:val="24"/>
        </w:rPr>
        <w:t xml:space="preserve">ecommend changes to the trip plan to reduce risks, and upon making those changes, approve the trip, or </w:t>
      </w:r>
    </w:p>
    <w:p w14:paraId="5B83C5AA" w14:textId="093890C3" w:rsidR="008132BB" w:rsidRPr="00D35772" w:rsidRDefault="008C241F" w:rsidP="00A4573D">
      <w:pPr>
        <w:pStyle w:val="ListParagraph"/>
        <w:widowControl/>
        <w:numPr>
          <w:ilvl w:val="0"/>
          <w:numId w:val="37"/>
        </w:numPr>
        <w:autoSpaceDE/>
        <w:autoSpaceDN/>
        <w:spacing w:before="60" w:after="60" w:line="276" w:lineRule="auto"/>
        <w:ind w:left="851" w:hanging="425"/>
        <w:rPr>
          <w:rFonts w:asciiTheme="minorHAnsi" w:hAnsiTheme="minorHAnsi" w:cstheme="minorHAnsi"/>
          <w:sz w:val="24"/>
          <w:szCs w:val="24"/>
        </w:rPr>
      </w:pPr>
      <w:r>
        <w:rPr>
          <w:rFonts w:asciiTheme="minorHAnsi" w:hAnsiTheme="minorHAnsi" w:cstheme="minorHAnsi"/>
          <w:sz w:val="24"/>
          <w:szCs w:val="24"/>
        </w:rPr>
        <w:t>D</w:t>
      </w:r>
      <w:r w:rsidR="008132BB" w:rsidRPr="00D35772">
        <w:rPr>
          <w:rFonts w:asciiTheme="minorHAnsi" w:hAnsiTheme="minorHAnsi" w:cstheme="minorHAnsi"/>
          <w:sz w:val="24"/>
          <w:szCs w:val="24"/>
        </w:rPr>
        <w:t>ecline to approve the trip.</w:t>
      </w:r>
    </w:p>
    <w:p w14:paraId="40999FBA" w14:textId="49D3D464" w:rsidR="008132BB" w:rsidRPr="00D35772" w:rsidRDefault="00A4573D" w:rsidP="00A4573D">
      <w:pPr>
        <w:spacing w:before="120" w:after="120" w:line="276" w:lineRule="auto"/>
        <w:rPr>
          <w:rFonts w:asciiTheme="minorHAnsi" w:hAnsiTheme="minorHAnsi" w:cstheme="minorHAnsi"/>
          <w:sz w:val="24"/>
          <w:szCs w:val="24"/>
        </w:rPr>
      </w:pPr>
      <w:r w:rsidRPr="00D35772">
        <w:rPr>
          <w:rFonts w:asciiTheme="minorHAnsi" w:hAnsiTheme="minorHAnsi" w:cstheme="minorHAnsi"/>
          <w:sz w:val="24"/>
          <w:szCs w:val="24"/>
        </w:rPr>
        <w:t xml:space="preserve">All trip plans will include measures consistent with our </w:t>
      </w:r>
      <w:hyperlink r:id="rId10" w:history="1">
        <w:r w:rsidR="005472DF">
          <w:rPr>
            <w:rStyle w:val="Hyperlink"/>
            <w:rFonts w:asciiTheme="minorHAnsi" w:hAnsiTheme="minorHAnsi" w:cstheme="minorHAnsi"/>
            <w:sz w:val="24"/>
            <w:szCs w:val="24"/>
          </w:rPr>
          <w:t>c</w:t>
        </w:r>
        <w:r w:rsidRPr="005472DF">
          <w:rPr>
            <w:rStyle w:val="Hyperlink"/>
            <w:rFonts w:asciiTheme="minorHAnsi" w:hAnsiTheme="minorHAnsi" w:cstheme="minorHAnsi"/>
            <w:sz w:val="24"/>
            <w:szCs w:val="24"/>
          </w:rPr>
          <w:t>heck-</w:t>
        </w:r>
        <w:r w:rsidR="005472DF">
          <w:rPr>
            <w:rStyle w:val="Hyperlink"/>
            <w:rFonts w:asciiTheme="minorHAnsi" w:hAnsiTheme="minorHAnsi" w:cstheme="minorHAnsi"/>
            <w:sz w:val="24"/>
            <w:szCs w:val="24"/>
          </w:rPr>
          <w:t>i</w:t>
        </w:r>
        <w:r w:rsidRPr="005472DF">
          <w:rPr>
            <w:rStyle w:val="Hyperlink"/>
            <w:rFonts w:asciiTheme="minorHAnsi" w:hAnsiTheme="minorHAnsi" w:cstheme="minorHAnsi"/>
            <w:sz w:val="24"/>
            <w:szCs w:val="24"/>
          </w:rPr>
          <w:t xml:space="preserve">n </w:t>
        </w:r>
        <w:r w:rsidR="005472DF">
          <w:rPr>
            <w:rStyle w:val="Hyperlink"/>
            <w:rFonts w:asciiTheme="minorHAnsi" w:hAnsiTheme="minorHAnsi" w:cstheme="minorHAnsi"/>
            <w:sz w:val="24"/>
            <w:szCs w:val="24"/>
          </w:rPr>
          <w:t>p</w:t>
        </w:r>
        <w:r w:rsidRPr="005472DF">
          <w:rPr>
            <w:rStyle w:val="Hyperlink"/>
            <w:rFonts w:asciiTheme="minorHAnsi" w:hAnsiTheme="minorHAnsi" w:cstheme="minorHAnsi"/>
            <w:sz w:val="24"/>
            <w:szCs w:val="24"/>
          </w:rPr>
          <w:t>rocedur</w:t>
        </w:r>
        <w:r w:rsidR="005472DF">
          <w:rPr>
            <w:rStyle w:val="Hyperlink"/>
            <w:rFonts w:asciiTheme="minorHAnsi" w:hAnsiTheme="minorHAnsi" w:cstheme="minorHAnsi"/>
            <w:sz w:val="24"/>
            <w:szCs w:val="24"/>
          </w:rPr>
          <w:t>es</w:t>
        </w:r>
      </w:hyperlink>
      <w:r w:rsidRPr="00D35772">
        <w:rPr>
          <w:rFonts w:asciiTheme="minorHAnsi" w:hAnsiTheme="minorHAnsi" w:cstheme="minorHAnsi"/>
          <w:sz w:val="24"/>
          <w:szCs w:val="24"/>
        </w:rPr>
        <w:t>.</w:t>
      </w:r>
    </w:p>
    <w:p w14:paraId="1DA376D2" w14:textId="1C4543C9" w:rsidR="00CF4B03" w:rsidRPr="00D35772" w:rsidRDefault="00CF4B03" w:rsidP="00AA353A">
      <w:pPr>
        <w:adjustRightInd w:val="0"/>
        <w:spacing w:before="240" w:after="60" w:line="276" w:lineRule="auto"/>
        <w:rPr>
          <w:rFonts w:asciiTheme="minorHAnsi" w:hAnsiTheme="minorHAnsi" w:cstheme="minorHAnsi"/>
          <w:b/>
          <w:sz w:val="24"/>
          <w:szCs w:val="24"/>
        </w:rPr>
      </w:pPr>
      <w:r w:rsidRPr="00D35772">
        <w:rPr>
          <w:rFonts w:asciiTheme="minorHAnsi" w:hAnsiTheme="minorHAnsi" w:cstheme="minorHAnsi"/>
          <w:b/>
          <w:sz w:val="24"/>
          <w:szCs w:val="24"/>
        </w:rPr>
        <w:t>Non-</w:t>
      </w:r>
      <w:r w:rsidR="008C241F">
        <w:rPr>
          <w:rFonts w:asciiTheme="minorHAnsi" w:hAnsiTheme="minorHAnsi" w:cstheme="minorHAnsi"/>
          <w:b/>
          <w:sz w:val="24"/>
          <w:szCs w:val="24"/>
        </w:rPr>
        <w:t>r</w:t>
      </w:r>
      <w:r w:rsidRPr="00D35772">
        <w:rPr>
          <w:rFonts w:asciiTheme="minorHAnsi" w:hAnsiTheme="minorHAnsi" w:cstheme="minorHAnsi"/>
          <w:b/>
          <w:sz w:val="24"/>
          <w:szCs w:val="24"/>
        </w:rPr>
        <w:t xml:space="preserve">outine </w:t>
      </w:r>
      <w:r w:rsidR="008C241F">
        <w:rPr>
          <w:rFonts w:asciiTheme="minorHAnsi" w:hAnsiTheme="minorHAnsi" w:cstheme="minorHAnsi"/>
          <w:b/>
          <w:sz w:val="24"/>
          <w:szCs w:val="24"/>
        </w:rPr>
        <w:t>t</w:t>
      </w:r>
      <w:r w:rsidRPr="00D35772">
        <w:rPr>
          <w:rFonts w:asciiTheme="minorHAnsi" w:hAnsiTheme="minorHAnsi" w:cstheme="minorHAnsi"/>
          <w:b/>
          <w:sz w:val="24"/>
          <w:szCs w:val="24"/>
        </w:rPr>
        <w:t>rips</w:t>
      </w:r>
    </w:p>
    <w:p w14:paraId="459A375A" w14:textId="28462753" w:rsidR="00AA353A" w:rsidRPr="00D35772" w:rsidRDefault="00AA353A" w:rsidP="00CF4B03">
      <w:pPr>
        <w:spacing w:line="276" w:lineRule="auto"/>
        <w:rPr>
          <w:rFonts w:asciiTheme="minorHAnsi" w:hAnsiTheme="minorHAnsi" w:cstheme="minorHAnsi"/>
          <w:sz w:val="24"/>
          <w:szCs w:val="24"/>
        </w:rPr>
      </w:pPr>
      <w:r w:rsidRPr="00D35772">
        <w:rPr>
          <w:rFonts w:asciiTheme="minorHAnsi" w:hAnsiTheme="minorHAnsi" w:cstheme="minorHAnsi"/>
          <w:sz w:val="24"/>
          <w:szCs w:val="24"/>
        </w:rPr>
        <w:t xml:space="preserve">Trips that don’t meet the criteria of routine trips are non-routine </w:t>
      </w:r>
      <w:proofErr w:type="gramStart"/>
      <w:r w:rsidRPr="00D35772">
        <w:rPr>
          <w:rFonts w:asciiTheme="minorHAnsi" w:hAnsiTheme="minorHAnsi" w:cstheme="minorHAnsi"/>
          <w:sz w:val="24"/>
          <w:szCs w:val="24"/>
        </w:rPr>
        <w:t>trips, and</w:t>
      </w:r>
      <w:proofErr w:type="gramEnd"/>
      <w:r w:rsidRPr="00D35772">
        <w:rPr>
          <w:rFonts w:asciiTheme="minorHAnsi" w:hAnsiTheme="minorHAnsi" w:cstheme="minorHAnsi"/>
          <w:sz w:val="24"/>
          <w:szCs w:val="24"/>
        </w:rPr>
        <w:t xml:space="preserve"> deserve added planning measures to help reduce risks.</w:t>
      </w:r>
    </w:p>
    <w:p w14:paraId="06AE6EA3" w14:textId="00CEFD3D" w:rsidR="00CF4B03" w:rsidRPr="00D35772" w:rsidRDefault="00CF4B03" w:rsidP="00CF4B03">
      <w:pPr>
        <w:spacing w:before="240" w:line="276" w:lineRule="auto"/>
        <w:rPr>
          <w:rFonts w:asciiTheme="minorHAnsi" w:hAnsiTheme="minorHAnsi" w:cstheme="minorHAnsi"/>
          <w:b/>
          <w:sz w:val="24"/>
          <w:szCs w:val="24"/>
        </w:rPr>
      </w:pPr>
      <w:r w:rsidRPr="00D35772">
        <w:rPr>
          <w:rFonts w:asciiTheme="minorHAnsi" w:hAnsiTheme="minorHAnsi" w:cstheme="minorHAnsi"/>
          <w:b/>
          <w:sz w:val="24"/>
          <w:szCs w:val="24"/>
        </w:rPr>
        <w:t xml:space="preserve">Planning and </w:t>
      </w:r>
      <w:r w:rsidR="008C241F">
        <w:rPr>
          <w:rFonts w:asciiTheme="minorHAnsi" w:hAnsiTheme="minorHAnsi" w:cstheme="minorHAnsi"/>
          <w:b/>
          <w:sz w:val="24"/>
          <w:szCs w:val="24"/>
        </w:rPr>
        <w:t>a</w:t>
      </w:r>
      <w:r w:rsidRPr="00D35772">
        <w:rPr>
          <w:rFonts w:asciiTheme="minorHAnsi" w:hAnsiTheme="minorHAnsi" w:cstheme="minorHAnsi"/>
          <w:b/>
          <w:sz w:val="24"/>
          <w:szCs w:val="24"/>
        </w:rPr>
        <w:t xml:space="preserve">pproving </w:t>
      </w:r>
      <w:r w:rsidR="008C241F">
        <w:rPr>
          <w:rFonts w:asciiTheme="minorHAnsi" w:hAnsiTheme="minorHAnsi" w:cstheme="minorHAnsi"/>
          <w:b/>
          <w:sz w:val="24"/>
          <w:szCs w:val="24"/>
        </w:rPr>
        <w:t>n</w:t>
      </w:r>
      <w:r w:rsidR="00FC5D6F" w:rsidRPr="00D35772">
        <w:rPr>
          <w:rFonts w:asciiTheme="minorHAnsi" w:hAnsiTheme="minorHAnsi" w:cstheme="minorHAnsi"/>
          <w:b/>
          <w:sz w:val="24"/>
          <w:szCs w:val="24"/>
        </w:rPr>
        <w:t>on-</w:t>
      </w:r>
      <w:r w:rsidR="008C241F">
        <w:rPr>
          <w:rFonts w:asciiTheme="minorHAnsi" w:hAnsiTheme="minorHAnsi" w:cstheme="minorHAnsi"/>
          <w:b/>
          <w:sz w:val="24"/>
          <w:szCs w:val="24"/>
        </w:rPr>
        <w:t>r</w:t>
      </w:r>
      <w:r w:rsidRPr="00D35772">
        <w:rPr>
          <w:rFonts w:asciiTheme="minorHAnsi" w:hAnsiTheme="minorHAnsi" w:cstheme="minorHAnsi"/>
          <w:b/>
          <w:sz w:val="24"/>
          <w:szCs w:val="24"/>
        </w:rPr>
        <w:t xml:space="preserve">outine </w:t>
      </w:r>
      <w:r w:rsidR="008C241F">
        <w:rPr>
          <w:rFonts w:asciiTheme="minorHAnsi" w:hAnsiTheme="minorHAnsi" w:cstheme="minorHAnsi"/>
          <w:b/>
          <w:sz w:val="24"/>
          <w:szCs w:val="24"/>
        </w:rPr>
        <w:t>t</w:t>
      </w:r>
      <w:r w:rsidRPr="00D35772">
        <w:rPr>
          <w:rFonts w:asciiTheme="minorHAnsi" w:hAnsiTheme="minorHAnsi" w:cstheme="minorHAnsi"/>
          <w:b/>
          <w:sz w:val="24"/>
          <w:szCs w:val="24"/>
        </w:rPr>
        <w:t>rips</w:t>
      </w:r>
    </w:p>
    <w:p w14:paraId="2AB61F48" w14:textId="5C19CA92" w:rsidR="00FC5D6F" w:rsidRPr="00D35772" w:rsidRDefault="00FC5D6F" w:rsidP="00FC5D6F">
      <w:pPr>
        <w:spacing w:after="120" w:line="276" w:lineRule="auto"/>
        <w:rPr>
          <w:rFonts w:asciiTheme="minorHAnsi" w:hAnsiTheme="minorHAnsi" w:cstheme="minorHAnsi"/>
          <w:sz w:val="24"/>
          <w:szCs w:val="24"/>
        </w:rPr>
      </w:pPr>
      <w:r w:rsidRPr="00D35772">
        <w:rPr>
          <w:rFonts w:asciiTheme="minorHAnsi" w:hAnsiTheme="minorHAnsi" w:cstheme="minorHAnsi"/>
          <w:sz w:val="24"/>
          <w:szCs w:val="24"/>
        </w:rPr>
        <w:t xml:space="preserve">The driver will prepare a trip plan using the </w:t>
      </w:r>
      <w:hyperlink r:id="rId11" w:history="1">
        <w:r w:rsidRPr="005472DF">
          <w:rPr>
            <w:rStyle w:val="Hyperlink"/>
            <w:rFonts w:asciiTheme="minorHAnsi" w:hAnsiTheme="minorHAnsi" w:cstheme="minorHAnsi"/>
            <w:sz w:val="24"/>
            <w:szCs w:val="24"/>
          </w:rPr>
          <w:t>Risk-Rated Trip Planning Form</w:t>
        </w:r>
      </w:hyperlink>
      <w:r w:rsidR="002166CF" w:rsidRPr="00D35772">
        <w:rPr>
          <w:rFonts w:asciiTheme="minorHAnsi" w:hAnsiTheme="minorHAnsi" w:cstheme="minorHAnsi"/>
          <w:sz w:val="24"/>
          <w:szCs w:val="24"/>
        </w:rPr>
        <w:t xml:space="preserve">, and complete and submit a </w:t>
      </w:r>
      <w:hyperlink r:id="rId12" w:history="1">
        <w:r w:rsidR="002166CF" w:rsidRPr="005472DF">
          <w:rPr>
            <w:rStyle w:val="Hyperlink"/>
            <w:rFonts w:asciiTheme="minorHAnsi" w:hAnsiTheme="minorHAnsi" w:cstheme="minorHAnsi"/>
            <w:sz w:val="24"/>
            <w:szCs w:val="24"/>
          </w:rPr>
          <w:t>TripCheck</w:t>
        </w:r>
      </w:hyperlink>
      <w:r w:rsidR="002166CF" w:rsidRPr="00D35772">
        <w:rPr>
          <w:rFonts w:asciiTheme="minorHAnsi" w:hAnsiTheme="minorHAnsi" w:cstheme="minorHAnsi"/>
          <w:sz w:val="24"/>
          <w:szCs w:val="24"/>
        </w:rPr>
        <w:t xml:space="preserve"> report.</w:t>
      </w:r>
    </w:p>
    <w:p w14:paraId="34497D46" w14:textId="164612D6" w:rsidR="00FC5D6F" w:rsidRPr="00D35772" w:rsidRDefault="00B760A5" w:rsidP="00FC5D6F">
      <w:pPr>
        <w:spacing w:before="60" w:after="60" w:line="276" w:lineRule="auto"/>
        <w:rPr>
          <w:rFonts w:asciiTheme="minorHAnsi" w:hAnsiTheme="minorHAnsi" w:cstheme="minorHAnsi"/>
          <w:sz w:val="24"/>
          <w:szCs w:val="24"/>
        </w:rPr>
      </w:pPr>
      <w:r w:rsidRPr="00D35772">
        <w:rPr>
          <w:rFonts w:asciiTheme="minorHAnsi" w:hAnsiTheme="minorHAnsi" w:cstheme="minorHAnsi"/>
          <w:sz w:val="24"/>
          <w:szCs w:val="24"/>
        </w:rPr>
        <w:t xml:space="preserve">Typically, the employee will submit their trip plan to their supervisor at least 1 day before the intended travel date. This will enable the supervisor to review and consider the plan, and work with the driver to implement risk reduction measures or make changes to work schedules, etc. </w:t>
      </w:r>
      <w:r w:rsidR="00FC5D6F" w:rsidRPr="00D35772">
        <w:rPr>
          <w:rFonts w:asciiTheme="minorHAnsi" w:hAnsiTheme="minorHAnsi" w:cstheme="minorHAnsi"/>
          <w:sz w:val="24"/>
          <w:szCs w:val="24"/>
        </w:rPr>
        <w:t>The supervisor will review the plan, and:</w:t>
      </w:r>
    </w:p>
    <w:p w14:paraId="0257A85F" w14:textId="6E7D22B0" w:rsidR="00FC5D6F" w:rsidRPr="00D35772" w:rsidRDefault="000D437B" w:rsidP="00FC5D6F">
      <w:pPr>
        <w:pStyle w:val="ListParagraph"/>
        <w:widowControl/>
        <w:numPr>
          <w:ilvl w:val="0"/>
          <w:numId w:val="39"/>
        </w:numPr>
        <w:autoSpaceDE/>
        <w:autoSpaceDN/>
        <w:spacing w:before="60" w:after="60" w:line="276" w:lineRule="auto"/>
        <w:rPr>
          <w:rFonts w:asciiTheme="minorHAnsi" w:hAnsiTheme="minorHAnsi" w:cstheme="minorHAnsi"/>
          <w:sz w:val="24"/>
          <w:szCs w:val="24"/>
        </w:rPr>
      </w:pPr>
      <w:r>
        <w:rPr>
          <w:rFonts w:asciiTheme="minorHAnsi" w:hAnsiTheme="minorHAnsi" w:cstheme="minorHAnsi"/>
          <w:sz w:val="24"/>
          <w:szCs w:val="24"/>
        </w:rPr>
        <w:t>A</w:t>
      </w:r>
      <w:r w:rsidR="00FC5D6F" w:rsidRPr="00D35772">
        <w:rPr>
          <w:rFonts w:asciiTheme="minorHAnsi" w:hAnsiTheme="minorHAnsi" w:cstheme="minorHAnsi"/>
          <w:sz w:val="24"/>
          <w:szCs w:val="24"/>
        </w:rPr>
        <w:t>pprove the trip,</w:t>
      </w:r>
      <w:r>
        <w:rPr>
          <w:rFonts w:asciiTheme="minorHAnsi" w:hAnsiTheme="minorHAnsi" w:cstheme="minorHAnsi"/>
          <w:sz w:val="24"/>
          <w:szCs w:val="24"/>
        </w:rPr>
        <w:t xml:space="preserve"> or</w:t>
      </w:r>
    </w:p>
    <w:p w14:paraId="77E2F1FD" w14:textId="2D3D810E" w:rsidR="00FC5D6F" w:rsidRPr="00D35772" w:rsidRDefault="000D437B" w:rsidP="00FC5D6F">
      <w:pPr>
        <w:pStyle w:val="ListParagraph"/>
        <w:widowControl/>
        <w:numPr>
          <w:ilvl w:val="0"/>
          <w:numId w:val="39"/>
        </w:numPr>
        <w:autoSpaceDE/>
        <w:autoSpaceDN/>
        <w:spacing w:before="60" w:after="60" w:line="276" w:lineRule="auto"/>
        <w:ind w:left="851" w:hanging="425"/>
        <w:rPr>
          <w:rFonts w:asciiTheme="minorHAnsi" w:hAnsiTheme="minorHAnsi" w:cstheme="minorHAnsi"/>
          <w:sz w:val="24"/>
          <w:szCs w:val="24"/>
        </w:rPr>
      </w:pPr>
      <w:r>
        <w:rPr>
          <w:rFonts w:asciiTheme="minorHAnsi" w:hAnsiTheme="minorHAnsi" w:cstheme="minorHAnsi"/>
          <w:sz w:val="24"/>
          <w:szCs w:val="24"/>
        </w:rPr>
        <w:t>R</w:t>
      </w:r>
      <w:r w:rsidR="00FC5D6F" w:rsidRPr="00D35772">
        <w:rPr>
          <w:rFonts w:asciiTheme="minorHAnsi" w:hAnsiTheme="minorHAnsi" w:cstheme="minorHAnsi"/>
          <w:sz w:val="24"/>
          <w:szCs w:val="24"/>
        </w:rPr>
        <w:t xml:space="preserve">ecommend changes to the plan to reduce risks, and upon making those changes approve the trip, or </w:t>
      </w:r>
    </w:p>
    <w:p w14:paraId="586A80EE" w14:textId="7AF78CCB" w:rsidR="00FC5D6F" w:rsidRPr="00D35772" w:rsidRDefault="000D437B" w:rsidP="00FC5D6F">
      <w:pPr>
        <w:pStyle w:val="ListParagraph"/>
        <w:widowControl/>
        <w:numPr>
          <w:ilvl w:val="0"/>
          <w:numId w:val="39"/>
        </w:numPr>
        <w:autoSpaceDE/>
        <w:autoSpaceDN/>
        <w:spacing w:before="60" w:after="60" w:line="276" w:lineRule="auto"/>
        <w:ind w:left="851" w:hanging="425"/>
        <w:rPr>
          <w:rFonts w:asciiTheme="minorHAnsi" w:hAnsiTheme="minorHAnsi" w:cstheme="minorHAnsi"/>
          <w:sz w:val="24"/>
          <w:szCs w:val="24"/>
        </w:rPr>
      </w:pPr>
      <w:r>
        <w:rPr>
          <w:rFonts w:asciiTheme="minorHAnsi" w:hAnsiTheme="minorHAnsi" w:cstheme="minorHAnsi"/>
          <w:sz w:val="24"/>
          <w:szCs w:val="24"/>
        </w:rPr>
        <w:lastRenderedPageBreak/>
        <w:t>D</w:t>
      </w:r>
      <w:r w:rsidR="00FC5D6F" w:rsidRPr="00D35772">
        <w:rPr>
          <w:rFonts w:asciiTheme="minorHAnsi" w:hAnsiTheme="minorHAnsi" w:cstheme="minorHAnsi"/>
          <w:sz w:val="24"/>
          <w:szCs w:val="24"/>
        </w:rPr>
        <w:t>ecline to approve the trip</w:t>
      </w:r>
    </w:p>
    <w:p w14:paraId="09247F0D" w14:textId="0FE71F2D" w:rsidR="00E57436" w:rsidRPr="00D35772" w:rsidRDefault="00E57436" w:rsidP="00E57436">
      <w:pPr>
        <w:spacing w:before="120" w:after="120" w:line="276" w:lineRule="auto"/>
        <w:rPr>
          <w:rFonts w:asciiTheme="minorHAnsi" w:hAnsiTheme="minorHAnsi" w:cstheme="minorHAnsi"/>
          <w:sz w:val="24"/>
          <w:szCs w:val="24"/>
        </w:rPr>
      </w:pPr>
      <w:r w:rsidRPr="00D35772">
        <w:rPr>
          <w:rFonts w:asciiTheme="minorHAnsi" w:hAnsiTheme="minorHAnsi" w:cstheme="minorHAnsi"/>
          <w:sz w:val="24"/>
          <w:szCs w:val="24"/>
        </w:rPr>
        <w:t>The supervisor and the employee will sign the approved trip plan.</w:t>
      </w:r>
    </w:p>
    <w:p w14:paraId="14778766" w14:textId="3AA667C8" w:rsidR="00A5467E" w:rsidRPr="00D35772" w:rsidRDefault="00BC062F" w:rsidP="00E57436">
      <w:pPr>
        <w:spacing w:before="120" w:after="120" w:line="276" w:lineRule="auto"/>
        <w:rPr>
          <w:rFonts w:asciiTheme="minorHAnsi" w:hAnsiTheme="minorHAnsi" w:cstheme="minorHAnsi"/>
          <w:sz w:val="24"/>
          <w:szCs w:val="24"/>
        </w:rPr>
      </w:pPr>
      <w:r w:rsidRPr="00D35772">
        <w:rPr>
          <w:rFonts w:asciiTheme="minorHAnsi" w:hAnsiTheme="minorHAnsi" w:cstheme="minorHAnsi"/>
          <w:sz w:val="24"/>
          <w:szCs w:val="24"/>
        </w:rPr>
        <w:t>T</w:t>
      </w:r>
      <w:r w:rsidR="00FC5D6F" w:rsidRPr="00D35772">
        <w:rPr>
          <w:rFonts w:asciiTheme="minorHAnsi" w:hAnsiTheme="minorHAnsi" w:cstheme="minorHAnsi"/>
          <w:sz w:val="24"/>
          <w:szCs w:val="24"/>
        </w:rPr>
        <w:t xml:space="preserve">rip plans will include measures consistent with our </w:t>
      </w:r>
      <w:hyperlink r:id="rId13" w:history="1">
        <w:r w:rsidR="005472DF" w:rsidRPr="005472DF">
          <w:rPr>
            <w:rStyle w:val="Hyperlink"/>
            <w:rFonts w:asciiTheme="minorHAnsi" w:hAnsiTheme="minorHAnsi" w:cstheme="minorHAnsi"/>
            <w:sz w:val="24"/>
            <w:szCs w:val="24"/>
          </w:rPr>
          <w:t>c</w:t>
        </w:r>
        <w:r w:rsidR="00FC5D6F" w:rsidRPr="005472DF">
          <w:rPr>
            <w:rStyle w:val="Hyperlink"/>
            <w:rFonts w:asciiTheme="minorHAnsi" w:hAnsiTheme="minorHAnsi" w:cstheme="minorHAnsi"/>
            <w:sz w:val="24"/>
            <w:szCs w:val="24"/>
          </w:rPr>
          <w:t>heck-</w:t>
        </w:r>
        <w:r w:rsidR="005472DF" w:rsidRPr="005472DF">
          <w:rPr>
            <w:rStyle w:val="Hyperlink"/>
            <w:rFonts w:asciiTheme="minorHAnsi" w:hAnsiTheme="minorHAnsi" w:cstheme="minorHAnsi"/>
            <w:sz w:val="24"/>
            <w:szCs w:val="24"/>
          </w:rPr>
          <w:t>i</w:t>
        </w:r>
        <w:r w:rsidR="00FC5D6F" w:rsidRPr="005472DF">
          <w:rPr>
            <w:rStyle w:val="Hyperlink"/>
            <w:rFonts w:asciiTheme="minorHAnsi" w:hAnsiTheme="minorHAnsi" w:cstheme="minorHAnsi"/>
            <w:sz w:val="24"/>
            <w:szCs w:val="24"/>
          </w:rPr>
          <w:t xml:space="preserve">n </w:t>
        </w:r>
        <w:r w:rsidR="005472DF" w:rsidRPr="005472DF">
          <w:rPr>
            <w:rStyle w:val="Hyperlink"/>
            <w:rFonts w:asciiTheme="minorHAnsi" w:hAnsiTheme="minorHAnsi" w:cstheme="minorHAnsi"/>
            <w:sz w:val="24"/>
            <w:szCs w:val="24"/>
          </w:rPr>
          <w:t>p</w:t>
        </w:r>
        <w:r w:rsidR="00FC5D6F" w:rsidRPr="005472DF">
          <w:rPr>
            <w:rStyle w:val="Hyperlink"/>
            <w:rFonts w:asciiTheme="minorHAnsi" w:hAnsiTheme="minorHAnsi" w:cstheme="minorHAnsi"/>
            <w:sz w:val="24"/>
            <w:szCs w:val="24"/>
          </w:rPr>
          <w:t>rocedure</w:t>
        </w:r>
        <w:r w:rsidR="005472DF" w:rsidRPr="005472DF">
          <w:rPr>
            <w:rStyle w:val="Hyperlink"/>
            <w:rFonts w:asciiTheme="minorHAnsi" w:hAnsiTheme="minorHAnsi" w:cstheme="minorHAnsi"/>
            <w:sz w:val="24"/>
            <w:szCs w:val="24"/>
          </w:rPr>
          <w:t>s</w:t>
        </w:r>
      </w:hyperlink>
      <w:r w:rsidR="00FC5D6F" w:rsidRPr="00D35772">
        <w:rPr>
          <w:rFonts w:asciiTheme="minorHAnsi" w:hAnsiTheme="minorHAnsi" w:cstheme="minorHAnsi"/>
          <w:sz w:val="24"/>
          <w:szCs w:val="24"/>
        </w:rPr>
        <w:t>.</w:t>
      </w:r>
      <w:r w:rsidR="00E57436" w:rsidRPr="00D35772">
        <w:rPr>
          <w:rFonts w:asciiTheme="minorHAnsi" w:hAnsiTheme="minorHAnsi" w:cstheme="minorHAnsi"/>
          <w:sz w:val="24"/>
          <w:szCs w:val="24"/>
        </w:rPr>
        <w:t xml:space="preserve"> </w:t>
      </w:r>
    </w:p>
    <w:p w14:paraId="5A6FF4CF" w14:textId="3E283C11" w:rsidR="0054666B" w:rsidRPr="00D35772" w:rsidRDefault="0054666B" w:rsidP="004C5556">
      <w:pPr>
        <w:widowControl/>
        <w:autoSpaceDE/>
        <w:autoSpaceDN/>
        <w:spacing w:before="120" w:after="120" w:line="276" w:lineRule="auto"/>
        <w:contextualSpacing/>
        <w:rPr>
          <w:rFonts w:asciiTheme="minorHAnsi" w:eastAsiaTheme="minorHAnsi" w:hAnsiTheme="minorHAnsi" w:cstheme="minorHAnsi"/>
          <w:b/>
          <w:bCs/>
          <w:color w:val="000000" w:themeColor="text1"/>
          <w:sz w:val="24"/>
          <w:szCs w:val="24"/>
        </w:rPr>
      </w:pPr>
      <w:r w:rsidRPr="00D35772">
        <w:rPr>
          <w:rFonts w:asciiTheme="minorHAnsi" w:eastAsiaTheme="minorHAnsi" w:hAnsiTheme="minorHAnsi" w:cstheme="minorHAnsi"/>
          <w:b/>
          <w:bCs/>
          <w:color w:val="000000" w:themeColor="text1"/>
          <w:sz w:val="24"/>
          <w:szCs w:val="24"/>
        </w:rPr>
        <w:t>Employee acknowledgment</w:t>
      </w:r>
    </w:p>
    <w:p w14:paraId="140F945A" w14:textId="77777777" w:rsidR="0054666B" w:rsidRPr="00D35772" w:rsidRDefault="0054666B" w:rsidP="004C5556">
      <w:pPr>
        <w:widowControl/>
        <w:autoSpaceDE/>
        <w:autoSpaceDN/>
        <w:spacing w:before="120" w:after="120" w:line="276" w:lineRule="auto"/>
        <w:contextualSpacing/>
        <w:rPr>
          <w:rFonts w:asciiTheme="minorHAnsi" w:eastAsiaTheme="minorHAnsi" w:hAnsiTheme="minorHAnsi" w:cstheme="minorHAnsi"/>
          <w:color w:val="000000" w:themeColor="text1"/>
          <w:sz w:val="24"/>
          <w:szCs w:val="24"/>
        </w:rPr>
      </w:pPr>
      <w:r w:rsidRPr="00D35772">
        <w:rPr>
          <w:rFonts w:asciiTheme="minorHAnsi" w:eastAsiaTheme="minorHAnsi" w:hAnsiTheme="minorHAnsi" w:cstheme="minorHAnsi"/>
          <w:color w:val="000000" w:themeColor="text1"/>
          <w:sz w:val="24"/>
          <w:szCs w:val="24"/>
        </w:rPr>
        <w:t>Your signature below certifies that you agree to comply with this policy / procedure. Non-compliance is a serious matter and may subject you to disciplinary action.</w:t>
      </w:r>
    </w:p>
    <w:p w14:paraId="34BAEA6E" w14:textId="77777777" w:rsidR="0054666B" w:rsidRPr="00D35772" w:rsidRDefault="0054666B" w:rsidP="004C5556">
      <w:pPr>
        <w:widowControl/>
        <w:autoSpaceDE/>
        <w:autoSpaceDN/>
        <w:spacing w:after="200" w:line="276" w:lineRule="auto"/>
        <w:contextualSpacing/>
        <w:rPr>
          <w:rFonts w:asciiTheme="minorHAnsi" w:eastAsiaTheme="minorHAnsi" w:hAnsiTheme="minorHAnsi" w:cstheme="minorHAnsi"/>
          <w:color w:val="000000" w:themeColor="text1"/>
          <w:sz w:val="24"/>
          <w:szCs w:val="24"/>
        </w:rPr>
      </w:pPr>
    </w:p>
    <w:p w14:paraId="01C05E79" w14:textId="77777777" w:rsidR="0054666B" w:rsidRPr="00D35772" w:rsidRDefault="0054666B" w:rsidP="004C5556">
      <w:pPr>
        <w:widowControl/>
        <w:autoSpaceDE/>
        <w:autoSpaceDN/>
        <w:spacing w:before="120" w:after="120"/>
        <w:contextualSpacing/>
        <w:rPr>
          <w:rFonts w:asciiTheme="minorHAnsi" w:eastAsiaTheme="minorHAnsi" w:hAnsiTheme="minorHAnsi" w:cstheme="minorHAnsi"/>
          <w:color w:val="000000" w:themeColor="text1"/>
          <w:sz w:val="24"/>
          <w:szCs w:val="24"/>
        </w:rPr>
      </w:pPr>
      <w:r w:rsidRPr="00D35772">
        <w:rPr>
          <w:rFonts w:asciiTheme="minorHAnsi" w:eastAsiaTheme="minorHAnsi" w:hAnsiTheme="minorHAnsi" w:cstheme="minorHAnsi"/>
          <w:color w:val="000000" w:themeColor="text1"/>
          <w:sz w:val="24"/>
          <w:szCs w:val="24"/>
        </w:rPr>
        <w:t>_________________________________________</w:t>
      </w:r>
      <w:r w:rsidRPr="00D35772">
        <w:rPr>
          <w:rFonts w:asciiTheme="minorHAnsi" w:eastAsiaTheme="minorHAnsi" w:hAnsiTheme="minorHAnsi" w:cstheme="minorHAnsi"/>
          <w:color w:val="000000" w:themeColor="text1"/>
          <w:sz w:val="24"/>
          <w:szCs w:val="24"/>
        </w:rPr>
        <w:tab/>
      </w:r>
      <w:r w:rsidRPr="00D35772">
        <w:rPr>
          <w:rFonts w:asciiTheme="minorHAnsi" w:eastAsiaTheme="minorHAnsi" w:hAnsiTheme="minorHAnsi" w:cstheme="minorHAnsi"/>
          <w:color w:val="000000" w:themeColor="text1"/>
          <w:sz w:val="24"/>
          <w:szCs w:val="24"/>
        </w:rPr>
        <w:tab/>
      </w:r>
      <w:r w:rsidRPr="00D35772">
        <w:rPr>
          <w:rFonts w:asciiTheme="minorHAnsi" w:eastAsiaTheme="minorHAnsi" w:hAnsiTheme="minorHAnsi" w:cstheme="minorHAnsi"/>
          <w:color w:val="000000" w:themeColor="text1"/>
          <w:sz w:val="24"/>
          <w:szCs w:val="24"/>
        </w:rPr>
        <w:tab/>
        <w:t>______________________</w:t>
      </w:r>
    </w:p>
    <w:p w14:paraId="4BF4F9A2" w14:textId="77777777" w:rsidR="0054666B" w:rsidRPr="00D35772" w:rsidRDefault="0054666B" w:rsidP="004C5556">
      <w:pPr>
        <w:widowControl/>
        <w:autoSpaceDE/>
        <w:autoSpaceDN/>
        <w:spacing w:before="120" w:after="120"/>
        <w:contextualSpacing/>
        <w:rPr>
          <w:rFonts w:asciiTheme="minorHAnsi" w:eastAsiaTheme="minorHAnsi" w:hAnsiTheme="minorHAnsi" w:cstheme="minorHAnsi"/>
          <w:color w:val="000000" w:themeColor="text1"/>
          <w:sz w:val="24"/>
          <w:szCs w:val="24"/>
        </w:rPr>
      </w:pPr>
      <w:r w:rsidRPr="00D35772">
        <w:rPr>
          <w:rFonts w:asciiTheme="minorHAnsi" w:eastAsiaTheme="minorHAnsi" w:hAnsiTheme="minorHAnsi" w:cstheme="minorHAnsi"/>
          <w:color w:val="000000" w:themeColor="text1"/>
          <w:sz w:val="24"/>
          <w:szCs w:val="24"/>
        </w:rPr>
        <w:t xml:space="preserve">Employee signature </w:t>
      </w:r>
      <w:r w:rsidRPr="00D35772">
        <w:rPr>
          <w:rFonts w:asciiTheme="minorHAnsi" w:eastAsiaTheme="minorHAnsi" w:hAnsiTheme="minorHAnsi" w:cstheme="minorHAnsi"/>
          <w:color w:val="000000" w:themeColor="text1"/>
          <w:sz w:val="24"/>
          <w:szCs w:val="24"/>
        </w:rPr>
        <w:tab/>
      </w:r>
      <w:r w:rsidRPr="00D35772">
        <w:rPr>
          <w:rFonts w:asciiTheme="minorHAnsi" w:eastAsiaTheme="minorHAnsi" w:hAnsiTheme="minorHAnsi" w:cstheme="minorHAnsi"/>
          <w:color w:val="000000" w:themeColor="text1"/>
          <w:sz w:val="24"/>
          <w:szCs w:val="24"/>
        </w:rPr>
        <w:tab/>
      </w:r>
      <w:r w:rsidRPr="00D35772">
        <w:rPr>
          <w:rFonts w:asciiTheme="minorHAnsi" w:eastAsiaTheme="minorHAnsi" w:hAnsiTheme="minorHAnsi" w:cstheme="minorHAnsi"/>
          <w:color w:val="000000" w:themeColor="text1"/>
          <w:sz w:val="24"/>
          <w:szCs w:val="24"/>
        </w:rPr>
        <w:tab/>
      </w:r>
      <w:r w:rsidRPr="00D35772">
        <w:rPr>
          <w:rFonts w:asciiTheme="minorHAnsi" w:eastAsiaTheme="minorHAnsi" w:hAnsiTheme="minorHAnsi" w:cstheme="minorHAnsi"/>
          <w:color w:val="000000" w:themeColor="text1"/>
          <w:sz w:val="24"/>
          <w:szCs w:val="24"/>
        </w:rPr>
        <w:tab/>
      </w:r>
      <w:r w:rsidRPr="00D35772">
        <w:rPr>
          <w:rFonts w:asciiTheme="minorHAnsi" w:eastAsiaTheme="minorHAnsi" w:hAnsiTheme="minorHAnsi" w:cstheme="minorHAnsi"/>
          <w:color w:val="000000" w:themeColor="text1"/>
          <w:sz w:val="24"/>
          <w:szCs w:val="24"/>
        </w:rPr>
        <w:tab/>
      </w:r>
      <w:r w:rsidRPr="00D35772">
        <w:rPr>
          <w:rFonts w:asciiTheme="minorHAnsi" w:eastAsiaTheme="minorHAnsi" w:hAnsiTheme="minorHAnsi" w:cstheme="minorHAnsi"/>
          <w:color w:val="000000" w:themeColor="text1"/>
          <w:sz w:val="24"/>
          <w:szCs w:val="24"/>
        </w:rPr>
        <w:tab/>
      </w:r>
      <w:r w:rsidRPr="00D35772">
        <w:rPr>
          <w:rFonts w:asciiTheme="minorHAnsi" w:eastAsiaTheme="minorHAnsi" w:hAnsiTheme="minorHAnsi" w:cstheme="minorHAnsi"/>
          <w:color w:val="000000" w:themeColor="text1"/>
          <w:sz w:val="24"/>
          <w:szCs w:val="24"/>
        </w:rPr>
        <w:tab/>
        <w:t>Date</w:t>
      </w:r>
    </w:p>
    <w:p w14:paraId="1019A61B" w14:textId="77777777" w:rsidR="0054666B" w:rsidRPr="00D35772" w:rsidRDefault="0054666B" w:rsidP="004C5556">
      <w:pPr>
        <w:widowControl/>
        <w:autoSpaceDE/>
        <w:autoSpaceDN/>
        <w:spacing w:before="120" w:after="120"/>
        <w:contextualSpacing/>
        <w:rPr>
          <w:rFonts w:asciiTheme="minorHAnsi" w:eastAsiaTheme="minorHAnsi" w:hAnsiTheme="minorHAnsi" w:cstheme="minorHAnsi"/>
          <w:color w:val="000000" w:themeColor="text1"/>
          <w:sz w:val="24"/>
          <w:szCs w:val="24"/>
        </w:rPr>
      </w:pPr>
    </w:p>
    <w:p w14:paraId="430613A7" w14:textId="77777777" w:rsidR="0054666B" w:rsidRPr="00D35772" w:rsidRDefault="0054666B" w:rsidP="004C5556">
      <w:pPr>
        <w:widowControl/>
        <w:autoSpaceDE/>
        <w:autoSpaceDN/>
        <w:spacing w:before="120" w:after="120"/>
        <w:contextualSpacing/>
        <w:rPr>
          <w:rFonts w:asciiTheme="minorHAnsi" w:eastAsiaTheme="minorHAnsi" w:hAnsiTheme="minorHAnsi" w:cstheme="minorHAnsi"/>
          <w:color w:val="000000" w:themeColor="text1"/>
          <w:sz w:val="24"/>
          <w:szCs w:val="24"/>
        </w:rPr>
      </w:pPr>
      <w:r w:rsidRPr="00D35772">
        <w:rPr>
          <w:rFonts w:asciiTheme="minorHAnsi" w:eastAsiaTheme="minorHAnsi" w:hAnsiTheme="minorHAnsi" w:cstheme="minorHAnsi"/>
          <w:color w:val="000000" w:themeColor="text1"/>
          <w:sz w:val="24"/>
          <w:szCs w:val="24"/>
        </w:rPr>
        <w:t>________________________________________</w:t>
      </w:r>
    </w:p>
    <w:p w14:paraId="4328BB74" w14:textId="05E140FC" w:rsidR="001F316A" w:rsidRDefault="0054666B" w:rsidP="004C5556">
      <w:pPr>
        <w:widowControl/>
        <w:autoSpaceDE/>
        <w:autoSpaceDN/>
        <w:spacing w:before="120" w:after="120"/>
        <w:contextualSpacing/>
        <w:rPr>
          <w:rFonts w:asciiTheme="minorHAnsi" w:eastAsiaTheme="minorHAnsi" w:hAnsiTheme="minorHAnsi" w:cstheme="minorHAnsi"/>
          <w:color w:val="000000" w:themeColor="text1"/>
          <w:sz w:val="24"/>
          <w:szCs w:val="24"/>
        </w:rPr>
      </w:pPr>
      <w:r w:rsidRPr="00D35772">
        <w:rPr>
          <w:rFonts w:asciiTheme="minorHAnsi" w:eastAsiaTheme="minorHAnsi" w:hAnsiTheme="minorHAnsi" w:cstheme="minorHAnsi"/>
          <w:color w:val="000000" w:themeColor="text1"/>
          <w:sz w:val="24"/>
          <w:szCs w:val="24"/>
        </w:rPr>
        <w:t>Employee name (print)</w:t>
      </w:r>
    </w:p>
    <w:p w14:paraId="2D86B321" w14:textId="2392B994" w:rsidR="000D437B" w:rsidRDefault="000D437B" w:rsidP="004C5556">
      <w:pPr>
        <w:widowControl/>
        <w:autoSpaceDE/>
        <w:autoSpaceDN/>
        <w:spacing w:before="120" w:after="120"/>
        <w:contextualSpacing/>
        <w:rPr>
          <w:rFonts w:asciiTheme="minorHAnsi" w:eastAsiaTheme="minorHAnsi" w:hAnsiTheme="minorHAnsi" w:cstheme="minorHAnsi"/>
          <w:color w:val="000000" w:themeColor="text1"/>
          <w:sz w:val="24"/>
          <w:szCs w:val="24"/>
        </w:rPr>
      </w:pPr>
    </w:p>
    <w:p w14:paraId="693A9E7D" w14:textId="77777777" w:rsidR="000D437B" w:rsidRPr="0071118C" w:rsidRDefault="000D437B" w:rsidP="000D437B">
      <w:pPr>
        <w:widowControl/>
        <w:autoSpaceDE/>
        <w:autoSpaceDN/>
        <w:rPr>
          <w:rFonts w:eastAsiaTheme="minorHAnsi" w:cstheme="minorHAnsi"/>
          <w:sz w:val="24"/>
          <w:szCs w:val="24"/>
        </w:rPr>
      </w:pPr>
      <w:r w:rsidRPr="0071118C">
        <w:rPr>
          <w:rFonts w:eastAsiaTheme="minorHAnsi" w:cstheme="minorHAnsi"/>
          <w:sz w:val="24"/>
          <w:szCs w:val="24"/>
        </w:rPr>
        <w:t>_________________________________________</w:t>
      </w:r>
      <w:r w:rsidRPr="0071118C">
        <w:rPr>
          <w:rFonts w:eastAsiaTheme="minorHAnsi" w:cstheme="minorHAnsi"/>
          <w:sz w:val="24"/>
          <w:szCs w:val="24"/>
        </w:rPr>
        <w:tab/>
      </w:r>
      <w:r w:rsidRPr="0071118C">
        <w:rPr>
          <w:rFonts w:eastAsiaTheme="minorHAnsi" w:cstheme="minorHAnsi"/>
          <w:sz w:val="24"/>
          <w:szCs w:val="24"/>
        </w:rPr>
        <w:tab/>
      </w:r>
      <w:r w:rsidRPr="0071118C">
        <w:rPr>
          <w:rFonts w:eastAsiaTheme="minorHAnsi" w:cstheme="minorHAnsi"/>
          <w:sz w:val="24"/>
          <w:szCs w:val="24"/>
        </w:rPr>
        <w:tab/>
        <w:t>______________________</w:t>
      </w:r>
    </w:p>
    <w:p w14:paraId="08DF0A77" w14:textId="77777777" w:rsidR="000D437B" w:rsidRPr="0071118C" w:rsidRDefault="000D437B" w:rsidP="000D437B">
      <w:pPr>
        <w:widowControl/>
        <w:autoSpaceDE/>
        <w:autoSpaceDN/>
        <w:spacing w:after="120" w:line="276" w:lineRule="auto"/>
        <w:rPr>
          <w:rFonts w:eastAsiaTheme="minorHAnsi" w:cstheme="minorHAnsi"/>
          <w:sz w:val="24"/>
          <w:szCs w:val="24"/>
        </w:rPr>
      </w:pPr>
      <w:r w:rsidRPr="0071118C">
        <w:rPr>
          <w:rFonts w:eastAsiaTheme="minorHAnsi" w:cstheme="minorHAnsi"/>
          <w:sz w:val="24"/>
          <w:szCs w:val="24"/>
        </w:rPr>
        <w:t xml:space="preserve">Supervisor signature </w:t>
      </w:r>
      <w:r w:rsidRPr="0071118C">
        <w:rPr>
          <w:rFonts w:eastAsiaTheme="minorHAnsi" w:cstheme="minorHAnsi"/>
          <w:sz w:val="24"/>
          <w:szCs w:val="24"/>
        </w:rPr>
        <w:tab/>
      </w:r>
      <w:r w:rsidRPr="0071118C">
        <w:rPr>
          <w:rFonts w:eastAsiaTheme="minorHAnsi" w:cstheme="minorHAnsi"/>
          <w:sz w:val="24"/>
          <w:szCs w:val="24"/>
        </w:rPr>
        <w:tab/>
      </w:r>
      <w:r w:rsidRPr="0071118C">
        <w:rPr>
          <w:rFonts w:eastAsiaTheme="minorHAnsi" w:cstheme="minorHAnsi"/>
          <w:sz w:val="24"/>
          <w:szCs w:val="24"/>
        </w:rPr>
        <w:tab/>
      </w:r>
      <w:r w:rsidRPr="0071118C">
        <w:rPr>
          <w:rFonts w:eastAsiaTheme="minorHAnsi" w:cstheme="minorHAnsi"/>
          <w:sz w:val="24"/>
          <w:szCs w:val="24"/>
        </w:rPr>
        <w:tab/>
      </w:r>
      <w:r w:rsidRPr="0071118C">
        <w:rPr>
          <w:rFonts w:eastAsiaTheme="minorHAnsi" w:cstheme="minorHAnsi"/>
          <w:sz w:val="24"/>
          <w:szCs w:val="24"/>
        </w:rPr>
        <w:tab/>
      </w:r>
      <w:r w:rsidRPr="0071118C">
        <w:rPr>
          <w:rFonts w:eastAsiaTheme="minorHAnsi" w:cstheme="minorHAnsi"/>
          <w:sz w:val="24"/>
          <w:szCs w:val="24"/>
        </w:rPr>
        <w:tab/>
      </w:r>
      <w:r w:rsidRPr="0071118C">
        <w:rPr>
          <w:rFonts w:eastAsiaTheme="minorHAnsi" w:cstheme="minorHAnsi"/>
          <w:sz w:val="24"/>
          <w:szCs w:val="24"/>
        </w:rPr>
        <w:tab/>
        <w:t>Date</w:t>
      </w:r>
    </w:p>
    <w:p w14:paraId="6FA11DAB" w14:textId="77777777" w:rsidR="000D437B" w:rsidRPr="0071118C" w:rsidRDefault="000D437B" w:rsidP="000D437B">
      <w:pPr>
        <w:widowControl/>
        <w:autoSpaceDE/>
        <w:autoSpaceDN/>
        <w:rPr>
          <w:rFonts w:eastAsiaTheme="minorHAnsi" w:cstheme="minorHAnsi"/>
          <w:sz w:val="24"/>
          <w:szCs w:val="24"/>
        </w:rPr>
      </w:pPr>
      <w:r w:rsidRPr="0071118C">
        <w:rPr>
          <w:rFonts w:eastAsiaTheme="minorHAnsi" w:cstheme="minorHAnsi"/>
          <w:sz w:val="24"/>
          <w:szCs w:val="24"/>
        </w:rPr>
        <w:t>________________________________________</w:t>
      </w:r>
    </w:p>
    <w:p w14:paraId="12FC09EE" w14:textId="77777777" w:rsidR="000D437B" w:rsidRPr="0071118C" w:rsidRDefault="000D437B" w:rsidP="000D437B">
      <w:pPr>
        <w:widowControl/>
        <w:autoSpaceDE/>
        <w:autoSpaceDN/>
        <w:spacing w:after="200" w:line="276" w:lineRule="auto"/>
        <w:rPr>
          <w:rFonts w:eastAsiaTheme="minorHAnsi" w:cstheme="minorHAnsi"/>
          <w:sz w:val="24"/>
          <w:szCs w:val="24"/>
        </w:rPr>
      </w:pPr>
      <w:r w:rsidRPr="0071118C">
        <w:rPr>
          <w:rFonts w:eastAsiaTheme="minorHAnsi" w:cstheme="minorHAnsi"/>
          <w:sz w:val="24"/>
          <w:szCs w:val="24"/>
        </w:rPr>
        <w:t xml:space="preserve">Supervisor name </w:t>
      </w:r>
      <w:r w:rsidRPr="00DD0AD5">
        <w:rPr>
          <w:rFonts w:eastAsiaTheme="minorHAnsi" w:cstheme="minorHAnsi"/>
          <w:sz w:val="24"/>
          <w:szCs w:val="24"/>
        </w:rPr>
        <w:t>(print)</w:t>
      </w:r>
    </w:p>
    <w:p w14:paraId="4EE62C45" w14:textId="77777777" w:rsidR="000D437B" w:rsidRPr="00D35772" w:rsidRDefault="000D437B" w:rsidP="004C5556">
      <w:pPr>
        <w:widowControl/>
        <w:autoSpaceDE/>
        <w:autoSpaceDN/>
        <w:spacing w:before="120" w:after="120"/>
        <w:contextualSpacing/>
        <w:rPr>
          <w:rFonts w:asciiTheme="minorHAnsi" w:eastAsiaTheme="minorHAnsi" w:hAnsiTheme="minorHAnsi" w:cstheme="minorHAnsi"/>
          <w:sz w:val="24"/>
          <w:szCs w:val="24"/>
        </w:rPr>
      </w:pPr>
    </w:p>
    <w:sectPr w:rsidR="000D437B" w:rsidRPr="00D35772" w:rsidSect="00BD4C5F">
      <w:headerReference w:type="even" r:id="rId14"/>
      <w:headerReference w:type="default" r:id="rId15"/>
      <w:footerReference w:type="even" r:id="rId16"/>
      <w:footerReference w:type="default" r:id="rId17"/>
      <w:headerReference w:type="first" r:id="rId18"/>
      <w:type w:val="continuous"/>
      <w:pgSz w:w="12240" w:h="15840"/>
      <w:pgMar w:top="1440" w:right="1080" w:bottom="1440" w:left="1080" w:header="357" w:footer="13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01F77" w14:textId="77777777" w:rsidR="002B0424" w:rsidRDefault="002B0424">
      <w:r>
        <w:separator/>
      </w:r>
    </w:p>
  </w:endnote>
  <w:endnote w:type="continuationSeparator" w:id="0">
    <w:p w14:paraId="334FDD16" w14:textId="77777777" w:rsidR="002B0424" w:rsidRDefault="002B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0BF1B" w14:textId="77777777" w:rsidR="000D713C" w:rsidRDefault="000D713C">
    <w:pPr>
      <w:pStyle w:val="Footer"/>
    </w:pPr>
  </w:p>
  <w:p w14:paraId="3B46DB79" w14:textId="77777777" w:rsidR="00F92032" w:rsidRDefault="00F92032"/>
  <w:p w14:paraId="6616A827" w14:textId="77777777" w:rsidR="003F7A49" w:rsidRDefault="003F7A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290CB" w14:textId="77777777" w:rsidR="000D713C" w:rsidRDefault="000D713C">
    <w:pPr>
      <w:pStyle w:val="Footer"/>
    </w:pPr>
  </w:p>
  <w:p w14:paraId="127198A9" w14:textId="066979C7" w:rsidR="00AF0010" w:rsidRDefault="004C66E9">
    <w:pPr>
      <w:pStyle w:val="Footer"/>
      <w:rPr>
        <w:noProof/>
      </w:rPr>
    </w:pPr>
    <w:r>
      <w:t>[insert filename and/or version]</w:t>
    </w:r>
    <w:r w:rsidR="00FB7217">
      <w:tab/>
    </w:r>
    <w:r w:rsidR="00FB7217">
      <w:fldChar w:fldCharType="begin"/>
    </w:r>
    <w:r w:rsidR="00FB7217">
      <w:instrText xml:space="preserve"> PAGE   \* MERGEFORMAT </w:instrText>
    </w:r>
    <w:r w:rsidR="00FB7217">
      <w:fldChar w:fldCharType="separate"/>
    </w:r>
    <w:r w:rsidR="00FB7217">
      <w:rPr>
        <w:noProof/>
      </w:rPr>
      <w:t>1</w:t>
    </w:r>
    <w:r w:rsidR="00FB7217">
      <w:rPr>
        <w:noProof/>
      </w:rPr>
      <w:fldChar w:fldCharType="end"/>
    </w:r>
    <w:r w:rsidR="00FB7217">
      <w:rPr>
        <w:noProof/>
      </w:rPr>
      <w:tab/>
    </w:r>
    <w:r w:rsidR="00CF4D37">
      <w:rPr>
        <w:noProof/>
      </w:rPr>
      <w:fldChar w:fldCharType="begin"/>
    </w:r>
    <w:r w:rsidR="00CF4D37">
      <w:rPr>
        <w:noProof/>
      </w:rPr>
      <w:instrText xml:space="preserve"> DATE \@ "MMMM d, yyyy" </w:instrText>
    </w:r>
    <w:r w:rsidR="00CF4D37">
      <w:rPr>
        <w:noProof/>
      </w:rPr>
      <w:fldChar w:fldCharType="separate"/>
    </w:r>
    <w:r w:rsidR="00373364">
      <w:rPr>
        <w:noProof/>
      </w:rPr>
      <w:t>May 16, 2024</w:t>
    </w:r>
    <w:r w:rsidR="00CF4D3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C8BBF" w14:textId="77777777" w:rsidR="002B0424" w:rsidRDefault="002B0424">
      <w:r>
        <w:separator/>
      </w:r>
    </w:p>
  </w:footnote>
  <w:footnote w:type="continuationSeparator" w:id="0">
    <w:p w14:paraId="5C0F97D8" w14:textId="77777777" w:rsidR="002B0424" w:rsidRDefault="002B0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94B66" w14:textId="77777777" w:rsidR="000D713C" w:rsidRDefault="000D713C">
    <w:pPr>
      <w:pStyle w:val="Header"/>
    </w:pPr>
  </w:p>
  <w:p w14:paraId="4C1DE1C0" w14:textId="77777777" w:rsidR="00F92032" w:rsidRDefault="00F92032"/>
  <w:p w14:paraId="72DE5B3E" w14:textId="77777777" w:rsidR="003F7A49" w:rsidRDefault="003F7A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CB124" w14:textId="77777777" w:rsidR="00B156DF" w:rsidRDefault="00B156DF">
    <w:pPr>
      <w:pStyle w:val="Header"/>
      <w:rPr>
        <w:noProof/>
      </w:rPr>
    </w:pPr>
  </w:p>
  <w:p w14:paraId="6894011C" w14:textId="0D047297" w:rsidR="000F58A4" w:rsidRDefault="00526D47">
    <w:pPr>
      <w:pStyle w:val="Header"/>
    </w:pPr>
    <w:r>
      <w:rPr>
        <w:noProof/>
      </w:rPr>
      <w:t>[add company logo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C9218" w14:textId="041EA281" w:rsidR="00584E4E" w:rsidRDefault="00761D6E">
    <w:pPr>
      <w:pStyle w:val="Header"/>
    </w:pPr>
    <w:r>
      <w:rPr>
        <w:noProof/>
      </w:rPr>
      <w:t>[add company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E1C84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A3284"/>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5566A53"/>
    <w:multiLevelType w:val="hybridMultilevel"/>
    <w:tmpl w:val="6FCED59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 w15:restartNumberingAfterBreak="0">
    <w:nsid w:val="062910A6"/>
    <w:multiLevelType w:val="hybridMultilevel"/>
    <w:tmpl w:val="C62616F8"/>
    <w:lvl w:ilvl="0" w:tplc="9B3A717E">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15:restartNumberingAfterBreak="0">
    <w:nsid w:val="0758754E"/>
    <w:multiLevelType w:val="hybridMultilevel"/>
    <w:tmpl w:val="F926E05A"/>
    <w:lvl w:ilvl="0" w:tplc="7E667EC0">
      <w:start w:val="1"/>
      <w:numFmt w:val="bullet"/>
      <w:lvlText w:val=""/>
      <w:lvlJc w:val="left"/>
      <w:pPr>
        <w:ind w:left="1146" w:hanging="360"/>
      </w:pPr>
      <w:rPr>
        <w:rFonts w:ascii="Symbol" w:hAnsi="Symbol" w:hint="default"/>
        <w:sz w:val="28"/>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 w15:restartNumberingAfterBreak="0">
    <w:nsid w:val="0BA61EF9"/>
    <w:multiLevelType w:val="hybridMultilevel"/>
    <w:tmpl w:val="FBB033D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6" w15:restartNumberingAfterBreak="0">
    <w:nsid w:val="0E9E7971"/>
    <w:multiLevelType w:val="hybridMultilevel"/>
    <w:tmpl w:val="66E6EBFC"/>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7" w15:restartNumberingAfterBreak="0">
    <w:nsid w:val="0EEE7A44"/>
    <w:multiLevelType w:val="hybridMultilevel"/>
    <w:tmpl w:val="A5DA06E4"/>
    <w:lvl w:ilvl="0" w:tplc="9B3A717E">
      <w:start w:val="1"/>
      <w:numFmt w:val="decimal"/>
      <w:lvlText w:val="%1."/>
      <w:lvlJc w:val="left"/>
      <w:pPr>
        <w:ind w:left="1146" w:hanging="360"/>
      </w:pPr>
      <w:rPr>
        <w:rFonts w:ascii="Calibri" w:hAnsi="Calibri" w:hint="default"/>
        <w:sz w:val="22"/>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8" w15:restartNumberingAfterBreak="0">
    <w:nsid w:val="13595E64"/>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3EB5D03"/>
    <w:multiLevelType w:val="hybridMultilevel"/>
    <w:tmpl w:val="74648D98"/>
    <w:lvl w:ilvl="0" w:tplc="FFFFFFFF">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0" w15:restartNumberingAfterBreak="0">
    <w:nsid w:val="1DE80664"/>
    <w:multiLevelType w:val="hybridMultilevel"/>
    <w:tmpl w:val="C534F2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851BAA"/>
    <w:multiLevelType w:val="hybridMultilevel"/>
    <w:tmpl w:val="0D06E9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07145AF"/>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83522A9"/>
    <w:multiLevelType w:val="multilevel"/>
    <w:tmpl w:val="765044C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ind w:left="1080" w:hanging="360"/>
      </w:pPr>
      <w:rPr>
        <w:rFonts w:ascii="Calibri" w:hAnsi="Calibri" w:hint="default"/>
        <w:sz w:val="22"/>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A8D1406"/>
    <w:multiLevelType w:val="multilevel"/>
    <w:tmpl w:val="C0146EB4"/>
    <w:lvl w:ilvl="0">
      <w:start w:val="1"/>
      <w:numFmt w:val="bullet"/>
      <w:lvlText w:val=""/>
      <w:lvlJc w:val="left"/>
      <w:pPr>
        <w:tabs>
          <w:tab w:val="num" w:pos="720"/>
        </w:tabs>
        <w:ind w:left="720" w:hanging="720"/>
      </w:pPr>
      <w:rPr>
        <w:rFonts w:ascii="Symbol" w:hAnsi="Symbol" w:hint="default"/>
      </w:r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031033C"/>
    <w:multiLevelType w:val="hybridMultilevel"/>
    <w:tmpl w:val="933E43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4597258"/>
    <w:multiLevelType w:val="multilevel"/>
    <w:tmpl w:val="0DE426F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ind w:left="1080" w:hanging="360"/>
      </w:pPr>
      <w:rPr>
        <w:rFonts w:ascii="Calibri" w:hAnsi="Calibri" w:hint="default"/>
        <w:sz w:val="28"/>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66F74BB"/>
    <w:multiLevelType w:val="hybridMultilevel"/>
    <w:tmpl w:val="02FCC4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0D7EF4"/>
    <w:multiLevelType w:val="hybridMultilevel"/>
    <w:tmpl w:val="43F69E3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9" w15:restartNumberingAfterBreak="0">
    <w:nsid w:val="388454EA"/>
    <w:multiLevelType w:val="hybridMultilevel"/>
    <w:tmpl w:val="C34A8B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DD376C7"/>
    <w:multiLevelType w:val="multilevel"/>
    <w:tmpl w:val="F0E05C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2341B7"/>
    <w:multiLevelType w:val="hybridMultilevel"/>
    <w:tmpl w:val="72C08846"/>
    <w:lvl w:ilvl="0" w:tplc="10090019">
      <w:start w:val="1"/>
      <w:numFmt w:val="lowerLetter"/>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22" w15:restartNumberingAfterBreak="0">
    <w:nsid w:val="4F5F2A60"/>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E0408EF"/>
    <w:multiLevelType w:val="hybridMultilevel"/>
    <w:tmpl w:val="C820E9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2AA5273"/>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6DA7B81"/>
    <w:multiLevelType w:val="hybridMultilevel"/>
    <w:tmpl w:val="AA284708"/>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6" w15:restartNumberingAfterBreak="0">
    <w:nsid w:val="66F51F95"/>
    <w:multiLevelType w:val="hybridMultilevel"/>
    <w:tmpl w:val="798ECAD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7C40624"/>
    <w:multiLevelType w:val="hybridMultilevel"/>
    <w:tmpl w:val="9FE0DBF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8" w15:restartNumberingAfterBreak="0">
    <w:nsid w:val="74BE7EB8"/>
    <w:multiLevelType w:val="hybridMultilevel"/>
    <w:tmpl w:val="74648D98"/>
    <w:lvl w:ilvl="0" w:tplc="9B3A717E">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9" w15:restartNumberingAfterBreak="0">
    <w:nsid w:val="78B0528A"/>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9C01AB4"/>
    <w:multiLevelType w:val="multilevel"/>
    <w:tmpl w:val="AEAEE0BC"/>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C1206CD"/>
    <w:multiLevelType w:val="multilevel"/>
    <w:tmpl w:val="AEAEE0BC"/>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DA87880"/>
    <w:multiLevelType w:val="hybridMultilevel"/>
    <w:tmpl w:val="126292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06021028">
    <w:abstractNumId w:val="0"/>
  </w:num>
  <w:num w:numId="2" w16cid:durableId="485436504">
    <w:abstractNumId w:val="30"/>
  </w:num>
  <w:num w:numId="3" w16cid:durableId="1881278155">
    <w:abstractNumId w:val="30"/>
  </w:num>
  <w:num w:numId="4" w16cid:durableId="869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85929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75583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56091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94268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7539531">
    <w:abstractNumId w:val="8"/>
  </w:num>
  <w:num w:numId="10" w16cid:durableId="1339186808">
    <w:abstractNumId w:val="24"/>
  </w:num>
  <w:num w:numId="11" w16cid:durableId="811101796">
    <w:abstractNumId w:val="22"/>
  </w:num>
  <w:num w:numId="12" w16cid:durableId="384258822">
    <w:abstractNumId w:val="31"/>
  </w:num>
  <w:num w:numId="13" w16cid:durableId="1013266044">
    <w:abstractNumId w:val="29"/>
  </w:num>
  <w:num w:numId="14" w16cid:durableId="525757857">
    <w:abstractNumId w:val="1"/>
  </w:num>
  <w:num w:numId="15" w16cid:durableId="1790396020">
    <w:abstractNumId w:val="12"/>
  </w:num>
  <w:num w:numId="16" w16cid:durableId="901908750">
    <w:abstractNumId w:val="2"/>
  </w:num>
  <w:num w:numId="17" w16cid:durableId="1550679456">
    <w:abstractNumId w:val="18"/>
  </w:num>
  <w:num w:numId="18" w16cid:durableId="1074818565">
    <w:abstractNumId w:val="6"/>
  </w:num>
  <w:num w:numId="19" w16cid:durableId="814874700">
    <w:abstractNumId w:val="5"/>
  </w:num>
  <w:num w:numId="20" w16cid:durableId="1959335629">
    <w:abstractNumId w:val="25"/>
  </w:num>
  <w:num w:numId="21" w16cid:durableId="479225504">
    <w:abstractNumId w:val="27"/>
  </w:num>
  <w:num w:numId="22" w16cid:durableId="1734307924">
    <w:abstractNumId w:val="16"/>
  </w:num>
  <w:num w:numId="23" w16cid:durableId="1646274800">
    <w:abstractNumId w:val="13"/>
  </w:num>
  <w:num w:numId="24" w16cid:durableId="1534003322">
    <w:abstractNumId w:val="14"/>
  </w:num>
  <w:num w:numId="25" w16cid:durableId="585725842">
    <w:abstractNumId w:val="28"/>
  </w:num>
  <w:num w:numId="26" w16cid:durableId="1353265343">
    <w:abstractNumId w:val="7"/>
  </w:num>
  <w:num w:numId="27" w16cid:durableId="339236592">
    <w:abstractNumId w:val="4"/>
  </w:num>
  <w:num w:numId="28" w16cid:durableId="1194077311">
    <w:abstractNumId w:val="20"/>
  </w:num>
  <w:num w:numId="29" w16cid:durableId="1520779964">
    <w:abstractNumId w:val="3"/>
  </w:num>
  <w:num w:numId="30" w16cid:durableId="2096197507">
    <w:abstractNumId w:val="9"/>
  </w:num>
  <w:num w:numId="31" w16cid:durableId="1582253625">
    <w:abstractNumId w:val="11"/>
  </w:num>
  <w:num w:numId="32" w16cid:durableId="806623877">
    <w:abstractNumId w:val="19"/>
  </w:num>
  <w:num w:numId="33" w16cid:durableId="1866166335">
    <w:abstractNumId w:val="32"/>
  </w:num>
  <w:num w:numId="34" w16cid:durableId="1614480076">
    <w:abstractNumId w:val="15"/>
  </w:num>
  <w:num w:numId="35" w16cid:durableId="1307589992">
    <w:abstractNumId w:val="23"/>
  </w:num>
  <w:num w:numId="36" w16cid:durableId="2086412165">
    <w:abstractNumId w:val="10"/>
  </w:num>
  <w:num w:numId="37" w16cid:durableId="214976943">
    <w:abstractNumId w:val="26"/>
  </w:num>
  <w:num w:numId="38" w16cid:durableId="811866105">
    <w:abstractNumId w:val="21"/>
  </w:num>
  <w:num w:numId="39" w16cid:durableId="20075935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45"/>
    <w:rsid w:val="000209F3"/>
    <w:rsid w:val="000260D7"/>
    <w:rsid w:val="00026744"/>
    <w:rsid w:val="0003240F"/>
    <w:rsid w:val="00044D66"/>
    <w:rsid w:val="000528BC"/>
    <w:rsid w:val="000544AA"/>
    <w:rsid w:val="00057469"/>
    <w:rsid w:val="00063ABA"/>
    <w:rsid w:val="00070AA6"/>
    <w:rsid w:val="000766CD"/>
    <w:rsid w:val="0008448A"/>
    <w:rsid w:val="00085A71"/>
    <w:rsid w:val="000A1234"/>
    <w:rsid w:val="000B3979"/>
    <w:rsid w:val="000B3BFE"/>
    <w:rsid w:val="000C799E"/>
    <w:rsid w:val="000D3B1E"/>
    <w:rsid w:val="000D437B"/>
    <w:rsid w:val="000D6D54"/>
    <w:rsid w:val="000D713C"/>
    <w:rsid w:val="000E199D"/>
    <w:rsid w:val="000F54D2"/>
    <w:rsid w:val="000F58A4"/>
    <w:rsid w:val="00101BBE"/>
    <w:rsid w:val="001176C4"/>
    <w:rsid w:val="00123D7D"/>
    <w:rsid w:val="00123F32"/>
    <w:rsid w:val="00125D67"/>
    <w:rsid w:val="00127EC1"/>
    <w:rsid w:val="001307A0"/>
    <w:rsid w:val="00131418"/>
    <w:rsid w:val="001379DA"/>
    <w:rsid w:val="00163FA1"/>
    <w:rsid w:val="001727F7"/>
    <w:rsid w:val="00172CE9"/>
    <w:rsid w:val="00180AFA"/>
    <w:rsid w:val="001A5D89"/>
    <w:rsid w:val="001B7E32"/>
    <w:rsid w:val="001C31CD"/>
    <w:rsid w:val="001D28F5"/>
    <w:rsid w:val="001D3BB7"/>
    <w:rsid w:val="001D78DB"/>
    <w:rsid w:val="001F316A"/>
    <w:rsid w:val="001F3645"/>
    <w:rsid w:val="00210B47"/>
    <w:rsid w:val="002166CF"/>
    <w:rsid w:val="00231E8A"/>
    <w:rsid w:val="0024028A"/>
    <w:rsid w:val="00247718"/>
    <w:rsid w:val="002531B8"/>
    <w:rsid w:val="002576A4"/>
    <w:rsid w:val="002643BA"/>
    <w:rsid w:val="002777FD"/>
    <w:rsid w:val="00277B1E"/>
    <w:rsid w:val="002836F9"/>
    <w:rsid w:val="00284088"/>
    <w:rsid w:val="00287CD2"/>
    <w:rsid w:val="002A1C45"/>
    <w:rsid w:val="002A3942"/>
    <w:rsid w:val="002A5880"/>
    <w:rsid w:val="002A7272"/>
    <w:rsid w:val="002B0424"/>
    <w:rsid w:val="002B4EE0"/>
    <w:rsid w:val="002C779A"/>
    <w:rsid w:val="002D4FF6"/>
    <w:rsid w:val="002D6F52"/>
    <w:rsid w:val="002E01E5"/>
    <w:rsid w:val="002E03F9"/>
    <w:rsid w:val="002F5503"/>
    <w:rsid w:val="00301A74"/>
    <w:rsid w:val="0030278C"/>
    <w:rsid w:val="00315D3B"/>
    <w:rsid w:val="00320C0B"/>
    <w:rsid w:val="00334373"/>
    <w:rsid w:val="0035583A"/>
    <w:rsid w:val="00373364"/>
    <w:rsid w:val="00374366"/>
    <w:rsid w:val="003A1B96"/>
    <w:rsid w:val="003A2E75"/>
    <w:rsid w:val="003B1DFA"/>
    <w:rsid w:val="003B6B5F"/>
    <w:rsid w:val="003D588B"/>
    <w:rsid w:val="003E66D4"/>
    <w:rsid w:val="003F7A49"/>
    <w:rsid w:val="0040397F"/>
    <w:rsid w:val="0040772C"/>
    <w:rsid w:val="00407D38"/>
    <w:rsid w:val="00411A6D"/>
    <w:rsid w:val="00414DC3"/>
    <w:rsid w:val="00415E4F"/>
    <w:rsid w:val="00417738"/>
    <w:rsid w:val="00424E23"/>
    <w:rsid w:val="00443C64"/>
    <w:rsid w:val="00453B72"/>
    <w:rsid w:val="00455AA3"/>
    <w:rsid w:val="00462E5E"/>
    <w:rsid w:val="0046622A"/>
    <w:rsid w:val="004718E1"/>
    <w:rsid w:val="00471AA4"/>
    <w:rsid w:val="00485DB4"/>
    <w:rsid w:val="004872E4"/>
    <w:rsid w:val="00492423"/>
    <w:rsid w:val="0049589C"/>
    <w:rsid w:val="00496D03"/>
    <w:rsid w:val="004A782F"/>
    <w:rsid w:val="004C3535"/>
    <w:rsid w:val="004C5556"/>
    <w:rsid w:val="004C66E9"/>
    <w:rsid w:val="004D151E"/>
    <w:rsid w:val="004E77F2"/>
    <w:rsid w:val="004F07FE"/>
    <w:rsid w:val="004F1229"/>
    <w:rsid w:val="004F1C01"/>
    <w:rsid w:val="004F34EB"/>
    <w:rsid w:val="004F4330"/>
    <w:rsid w:val="004F6717"/>
    <w:rsid w:val="005054B4"/>
    <w:rsid w:val="0050556F"/>
    <w:rsid w:val="00505F15"/>
    <w:rsid w:val="005072EB"/>
    <w:rsid w:val="005119CC"/>
    <w:rsid w:val="00525BD1"/>
    <w:rsid w:val="00526D47"/>
    <w:rsid w:val="00531F23"/>
    <w:rsid w:val="00532662"/>
    <w:rsid w:val="00532E63"/>
    <w:rsid w:val="005366CE"/>
    <w:rsid w:val="00541AAA"/>
    <w:rsid w:val="00544112"/>
    <w:rsid w:val="0054666B"/>
    <w:rsid w:val="005472DF"/>
    <w:rsid w:val="00555802"/>
    <w:rsid w:val="00566253"/>
    <w:rsid w:val="00571C60"/>
    <w:rsid w:val="005776DD"/>
    <w:rsid w:val="00581B7C"/>
    <w:rsid w:val="00584E4E"/>
    <w:rsid w:val="005855A5"/>
    <w:rsid w:val="00591880"/>
    <w:rsid w:val="00594BA9"/>
    <w:rsid w:val="005B6CE5"/>
    <w:rsid w:val="005C011B"/>
    <w:rsid w:val="005C2D59"/>
    <w:rsid w:val="005C428F"/>
    <w:rsid w:val="005C54A0"/>
    <w:rsid w:val="005C6377"/>
    <w:rsid w:val="005E25F2"/>
    <w:rsid w:val="00600970"/>
    <w:rsid w:val="00611F2D"/>
    <w:rsid w:val="00620CB1"/>
    <w:rsid w:val="00627FF4"/>
    <w:rsid w:val="006328C9"/>
    <w:rsid w:val="006417BE"/>
    <w:rsid w:val="0064250C"/>
    <w:rsid w:val="00670AAC"/>
    <w:rsid w:val="0067383C"/>
    <w:rsid w:val="00673A1B"/>
    <w:rsid w:val="006816EF"/>
    <w:rsid w:val="006A115A"/>
    <w:rsid w:val="006A40EA"/>
    <w:rsid w:val="006A71BC"/>
    <w:rsid w:val="006B7A2A"/>
    <w:rsid w:val="006D43DA"/>
    <w:rsid w:val="006D5431"/>
    <w:rsid w:val="006D75DA"/>
    <w:rsid w:val="006E49AF"/>
    <w:rsid w:val="006E5EBD"/>
    <w:rsid w:val="006F0229"/>
    <w:rsid w:val="006F61E3"/>
    <w:rsid w:val="006F7C91"/>
    <w:rsid w:val="00704788"/>
    <w:rsid w:val="00704A4E"/>
    <w:rsid w:val="00714251"/>
    <w:rsid w:val="00732C13"/>
    <w:rsid w:val="0073712D"/>
    <w:rsid w:val="007428B3"/>
    <w:rsid w:val="00747557"/>
    <w:rsid w:val="00750634"/>
    <w:rsid w:val="00761D6E"/>
    <w:rsid w:val="007707CE"/>
    <w:rsid w:val="007800D8"/>
    <w:rsid w:val="00781EEE"/>
    <w:rsid w:val="00783C3C"/>
    <w:rsid w:val="007A22FC"/>
    <w:rsid w:val="007A2560"/>
    <w:rsid w:val="007A3027"/>
    <w:rsid w:val="007D39E9"/>
    <w:rsid w:val="007D3E48"/>
    <w:rsid w:val="007F292E"/>
    <w:rsid w:val="008132BB"/>
    <w:rsid w:val="00816A63"/>
    <w:rsid w:val="00820E81"/>
    <w:rsid w:val="00827757"/>
    <w:rsid w:val="0083023C"/>
    <w:rsid w:val="00845359"/>
    <w:rsid w:val="00846F70"/>
    <w:rsid w:val="00856B8B"/>
    <w:rsid w:val="00872222"/>
    <w:rsid w:val="0088595A"/>
    <w:rsid w:val="008A2688"/>
    <w:rsid w:val="008A4426"/>
    <w:rsid w:val="008A4C39"/>
    <w:rsid w:val="008B6D5E"/>
    <w:rsid w:val="008C028E"/>
    <w:rsid w:val="008C241F"/>
    <w:rsid w:val="008D232B"/>
    <w:rsid w:val="008D3254"/>
    <w:rsid w:val="008E3BF8"/>
    <w:rsid w:val="008E601B"/>
    <w:rsid w:val="008E7F80"/>
    <w:rsid w:val="00903D3F"/>
    <w:rsid w:val="0091225C"/>
    <w:rsid w:val="00912F90"/>
    <w:rsid w:val="00915A26"/>
    <w:rsid w:val="00932024"/>
    <w:rsid w:val="0093545A"/>
    <w:rsid w:val="00941CAB"/>
    <w:rsid w:val="009426E3"/>
    <w:rsid w:val="00944831"/>
    <w:rsid w:val="00950415"/>
    <w:rsid w:val="00964149"/>
    <w:rsid w:val="00981E6B"/>
    <w:rsid w:val="009872E1"/>
    <w:rsid w:val="0099075C"/>
    <w:rsid w:val="009A3F1E"/>
    <w:rsid w:val="009A6A93"/>
    <w:rsid w:val="009C3305"/>
    <w:rsid w:val="009C3F5E"/>
    <w:rsid w:val="009D34DA"/>
    <w:rsid w:val="009D46F6"/>
    <w:rsid w:val="009E00E4"/>
    <w:rsid w:val="009F2D66"/>
    <w:rsid w:val="00A03CAE"/>
    <w:rsid w:val="00A048A3"/>
    <w:rsid w:val="00A256F6"/>
    <w:rsid w:val="00A25AE5"/>
    <w:rsid w:val="00A25BDA"/>
    <w:rsid w:val="00A34105"/>
    <w:rsid w:val="00A415A0"/>
    <w:rsid w:val="00A41874"/>
    <w:rsid w:val="00A4573D"/>
    <w:rsid w:val="00A5467E"/>
    <w:rsid w:val="00A73384"/>
    <w:rsid w:val="00A75080"/>
    <w:rsid w:val="00A86081"/>
    <w:rsid w:val="00AA183F"/>
    <w:rsid w:val="00AA2CDA"/>
    <w:rsid w:val="00AA353A"/>
    <w:rsid w:val="00AA756E"/>
    <w:rsid w:val="00AC19CE"/>
    <w:rsid w:val="00AC595F"/>
    <w:rsid w:val="00AD7DDF"/>
    <w:rsid w:val="00AE06CA"/>
    <w:rsid w:val="00AE19F0"/>
    <w:rsid w:val="00AF0010"/>
    <w:rsid w:val="00AF27DD"/>
    <w:rsid w:val="00AF2D69"/>
    <w:rsid w:val="00B01172"/>
    <w:rsid w:val="00B02C02"/>
    <w:rsid w:val="00B02C15"/>
    <w:rsid w:val="00B055C5"/>
    <w:rsid w:val="00B156DF"/>
    <w:rsid w:val="00B35009"/>
    <w:rsid w:val="00B4269A"/>
    <w:rsid w:val="00B741CB"/>
    <w:rsid w:val="00B760A5"/>
    <w:rsid w:val="00B76BB4"/>
    <w:rsid w:val="00B8491D"/>
    <w:rsid w:val="00B96CF2"/>
    <w:rsid w:val="00BA3F35"/>
    <w:rsid w:val="00BA491F"/>
    <w:rsid w:val="00BA6431"/>
    <w:rsid w:val="00BA65C2"/>
    <w:rsid w:val="00BB2D5C"/>
    <w:rsid w:val="00BB436C"/>
    <w:rsid w:val="00BB43B8"/>
    <w:rsid w:val="00BB46FE"/>
    <w:rsid w:val="00BB61A9"/>
    <w:rsid w:val="00BB779E"/>
    <w:rsid w:val="00BC062F"/>
    <w:rsid w:val="00BC4AD8"/>
    <w:rsid w:val="00BC665D"/>
    <w:rsid w:val="00BD049E"/>
    <w:rsid w:val="00BD4C5F"/>
    <w:rsid w:val="00BD6169"/>
    <w:rsid w:val="00BE7F15"/>
    <w:rsid w:val="00C01630"/>
    <w:rsid w:val="00C0761B"/>
    <w:rsid w:val="00C15C15"/>
    <w:rsid w:val="00C15FAC"/>
    <w:rsid w:val="00C32419"/>
    <w:rsid w:val="00C46CC1"/>
    <w:rsid w:val="00C5203E"/>
    <w:rsid w:val="00C56668"/>
    <w:rsid w:val="00C574F4"/>
    <w:rsid w:val="00C61816"/>
    <w:rsid w:val="00C6409F"/>
    <w:rsid w:val="00C7076B"/>
    <w:rsid w:val="00C719AA"/>
    <w:rsid w:val="00C73E46"/>
    <w:rsid w:val="00CA71DF"/>
    <w:rsid w:val="00CA784E"/>
    <w:rsid w:val="00CB0DCF"/>
    <w:rsid w:val="00CB0DDE"/>
    <w:rsid w:val="00CD091B"/>
    <w:rsid w:val="00CD4BE9"/>
    <w:rsid w:val="00CD5067"/>
    <w:rsid w:val="00CD55A3"/>
    <w:rsid w:val="00CE4B09"/>
    <w:rsid w:val="00CF4B03"/>
    <w:rsid w:val="00CF4D37"/>
    <w:rsid w:val="00CF7410"/>
    <w:rsid w:val="00D3543A"/>
    <w:rsid w:val="00D35772"/>
    <w:rsid w:val="00D35A78"/>
    <w:rsid w:val="00D43C8E"/>
    <w:rsid w:val="00D44CF3"/>
    <w:rsid w:val="00D46F42"/>
    <w:rsid w:val="00D50655"/>
    <w:rsid w:val="00D621ED"/>
    <w:rsid w:val="00D8096D"/>
    <w:rsid w:val="00D84142"/>
    <w:rsid w:val="00DA19BC"/>
    <w:rsid w:val="00DB55DF"/>
    <w:rsid w:val="00DD4669"/>
    <w:rsid w:val="00DD474C"/>
    <w:rsid w:val="00DD5D45"/>
    <w:rsid w:val="00DE384C"/>
    <w:rsid w:val="00DF23DB"/>
    <w:rsid w:val="00DF5E7B"/>
    <w:rsid w:val="00DF6455"/>
    <w:rsid w:val="00E01044"/>
    <w:rsid w:val="00E07CD1"/>
    <w:rsid w:val="00E136DF"/>
    <w:rsid w:val="00E26137"/>
    <w:rsid w:val="00E270E3"/>
    <w:rsid w:val="00E300CC"/>
    <w:rsid w:val="00E34F66"/>
    <w:rsid w:val="00E422E5"/>
    <w:rsid w:val="00E513B9"/>
    <w:rsid w:val="00E54734"/>
    <w:rsid w:val="00E57436"/>
    <w:rsid w:val="00E65B17"/>
    <w:rsid w:val="00E763C6"/>
    <w:rsid w:val="00E809F3"/>
    <w:rsid w:val="00E82DE8"/>
    <w:rsid w:val="00E84B88"/>
    <w:rsid w:val="00E85F1F"/>
    <w:rsid w:val="00E86280"/>
    <w:rsid w:val="00E91C66"/>
    <w:rsid w:val="00E94E33"/>
    <w:rsid w:val="00E97069"/>
    <w:rsid w:val="00EA1598"/>
    <w:rsid w:val="00EB07C7"/>
    <w:rsid w:val="00EB720F"/>
    <w:rsid w:val="00EC4B9C"/>
    <w:rsid w:val="00ED15B3"/>
    <w:rsid w:val="00ED2D6B"/>
    <w:rsid w:val="00ED521E"/>
    <w:rsid w:val="00ED7FFA"/>
    <w:rsid w:val="00EE2E8A"/>
    <w:rsid w:val="00EE37EE"/>
    <w:rsid w:val="00EF2021"/>
    <w:rsid w:val="00EF6141"/>
    <w:rsid w:val="00F10A35"/>
    <w:rsid w:val="00F1280D"/>
    <w:rsid w:val="00F12C86"/>
    <w:rsid w:val="00F204CE"/>
    <w:rsid w:val="00F27AB7"/>
    <w:rsid w:val="00F33DF4"/>
    <w:rsid w:val="00F371CD"/>
    <w:rsid w:val="00F440CE"/>
    <w:rsid w:val="00F4686C"/>
    <w:rsid w:val="00F50958"/>
    <w:rsid w:val="00F55425"/>
    <w:rsid w:val="00F6640D"/>
    <w:rsid w:val="00F72046"/>
    <w:rsid w:val="00F7398B"/>
    <w:rsid w:val="00F76AB7"/>
    <w:rsid w:val="00F92032"/>
    <w:rsid w:val="00F936E6"/>
    <w:rsid w:val="00F947DE"/>
    <w:rsid w:val="00FA6E9C"/>
    <w:rsid w:val="00FA7AAC"/>
    <w:rsid w:val="00FB7217"/>
    <w:rsid w:val="00FC5D6F"/>
    <w:rsid w:val="00FD10D7"/>
    <w:rsid w:val="00FD1D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69BAB"/>
  <w15:docId w15:val="{FFA7B516-17FC-4962-9936-F8BE7F03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alibri" w:eastAsia="Calibri" w:hAnsi="Calibri" w:cs="Calibri"/>
      <w:lang w:val="en-CA"/>
    </w:rPr>
  </w:style>
  <w:style w:type="paragraph" w:styleId="Heading1">
    <w:name w:val="heading 1"/>
    <w:basedOn w:val="Normal"/>
    <w:next w:val="BodyText"/>
    <w:uiPriority w:val="9"/>
    <w:qFormat/>
    <w:rsid w:val="000F54D2"/>
    <w:pPr>
      <w:spacing w:before="125"/>
      <w:ind w:left="112"/>
      <w:outlineLvl w:val="0"/>
    </w:pPr>
    <w:rPr>
      <w:b/>
      <w:bCs/>
      <w:color w:val="F79646" w:themeColor="accent6"/>
      <w:sz w:val="24"/>
      <w:szCs w:val="24"/>
    </w:rPr>
  </w:style>
  <w:style w:type="paragraph" w:styleId="Heading2">
    <w:name w:val="heading 2"/>
    <w:basedOn w:val="Normal"/>
    <w:next w:val="BodyText"/>
    <w:uiPriority w:val="9"/>
    <w:unhideWhenUsed/>
    <w:qFormat/>
    <w:pPr>
      <w:spacing w:before="161"/>
      <w:ind w:left="1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F2D69"/>
    <w:pPr>
      <w:spacing w:before="120" w:line="276" w:lineRule="auto"/>
      <w:ind w:left="113"/>
    </w:pPr>
    <w:rPr>
      <w:sz w:val="24"/>
    </w:rPr>
  </w:style>
  <w:style w:type="paragraph" w:styleId="Title">
    <w:name w:val="Title"/>
    <w:basedOn w:val="Normal"/>
    <w:next w:val="BodyText"/>
    <w:uiPriority w:val="10"/>
    <w:qFormat/>
    <w:pPr>
      <w:spacing w:before="2"/>
      <w:ind w:left="112"/>
    </w:pPr>
    <w:rPr>
      <w:b/>
      <w:bCs/>
      <w:sz w:val="32"/>
      <w:szCs w:val="32"/>
    </w:rPr>
  </w:style>
  <w:style w:type="paragraph" w:styleId="ListParagraph">
    <w:name w:val="List Paragraph"/>
    <w:basedOn w:val="Normal"/>
    <w:uiPriority w:val="34"/>
    <w:qFormat/>
    <w:pPr>
      <w:spacing w:before="101"/>
      <w:ind w:left="833" w:hanging="364"/>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0F58A4"/>
    <w:pPr>
      <w:tabs>
        <w:tab w:val="center" w:pos="4680"/>
        <w:tab w:val="right" w:pos="9360"/>
      </w:tabs>
    </w:pPr>
  </w:style>
  <w:style w:type="character" w:customStyle="1" w:styleId="HeaderChar">
    <w:name w:val="Header Char"/>
    <w:basedOn w:val="DefaultParagraphFont"/>
    <w:link w:val="Header"/>
    <w:uiPriority w:val="99"/>
    <w:rsid w:val="000F58A4"/>
    <w:rPr>
      <w:rFonts w:ascii="Calibri" w:eastAsia="Calibri" w:hAnsi="Calibri" w:cs="Calibri"/>
      <w:lang w:val="en-CA"/>
    </w:rPr>
  </w:style>
  <w:style w:type="paragraph" w:styleId="Footer">
    <w:name w:val="footer"/>
    <w:basedOn w:val="Normal"/>
    <w:link w:val="FooterChar"/>
    <w:uiPriority w:val="99"/>
    <w:unhideWhenUsed/>
    <w:rsid w:val="000F58A4"/>
    <w:pPr>
      <w:tabs>
        <w:tab w:val="center" w:pos="4680"/>
        <w:tab w:val="right" w:pos="9360"/>
      </w:tabs>
    </w:pPr>
  </w:style>
  <w:style w:type="character" w:customStyle="1" w:styleId="FooterChar">
    <w:name w:val="Footer Char"/>
    <w:basedOn w:val="DefaultParagraphFont"/>
    <w:link w:val="Footer"/>
    <w:uiPriority w:val="99"/>
    <w:rsid w:val="000F58A4"/>
    <w:rPr>
      <w:rFonts w:ascii="Calibri" w:eastAsia="Calibri" w:hAnsi="Calibri" w:cs="Calibri"/>
      <w:lang w:val="en-CA"/>
    </w:rPr>
  </w:style>
  <w:style w:type="paragraph" w:styleId="Revision">
    <w:name w:val="Revision"/>
    <w:hidden/>
    <w:uiPriority w:val="99"/>
    <w:semiHidden/>
    <w:rsid w:val="0093545A"/>
    <w:pPr>
      <w:widowControl/>
      <w:autoSpaceDE/>
      <w:autoSpaceDN/>
    </w:pPr>
    <w:rPr>
      <w:rFonts w:ascii="Calibri" w:eastAsia="Calibri" w:hAnsi="Calibri" w:cs="Calibri"/>
      <w:lang w:val="en-CA"/>
    </w:rPr>
  </w:style>
  <w:style w:type="character" w:styleId="CommentReference">
    <w:name w:val="annotation reference"/>
    <w:basedOn w:val="DefaultParagraphFont"/>
    <w:uiPriority w:val="99"/>
    <w:semiHidden/>
    <w:unhideWhenUsed/>
    <w:rsid w:val="002A1C45"/>
    <w:rPr>
      <w:sz w:val="16"/>
      <w:szCs w:val="16"/>
    </w:rPr>
  </w:style>
  <w:style w:type="paragraph" w:styleId="CommentText">
    <w:name w:val="annotation text"/>
    <w:basedOn w:val="Normal"/>
    <w:link w:val="CommentTextChar"/>
    <w:uiPriority w:val="99"/>
    <w:unhideWhenUsed/>
    <w:rsid w:val="002A1C45"/>
    <w:rPr>
      <w:sz w:val="20"/>
      <w:szCs w:val="20"/>
    </w:rPr>
  </w:style>
  <w:style w:type="character" w:customStyle="1" w:styleId="CommentTextChar">
    <w:name w:val="Comment Text Char"/>
    <w:basedOn w:val="DefaultParagraphFont"/>
    <w:link w:val="CommentText"/>
    <w:uiPriority w:val="99"/>
    <w:rsid w:val="002A1C45"/>
    <w:rPr>
      <w:rFonts w:ascii="Calibri" w:eastAsia="Calibri" w:hAnsi="Calibri" w:cs="Calibri"/>
      <w:sz w:val="20"/>
      <w:szCs w:val="20"/>
      <w:lang w:val="en-CA"/>
    </w:rPr>
  </w:style>
  <w:style w:type="paragraph" w:styleId="CommentSubject">
    <w:name w:val="annotation subject"/>
    <w:basedOn w:val="CommentText"/>
    <w:next w:val="CommentText"/>
    <w:link w:val="CommentSubjectChar"/>
    <w:uiPriority w:val="99"/>
    <w:semiHidden/>
    <w:unhideWhenUsed/>
    <w:rsid w:val="002A1C45"/>
    <w:rPr>
      <w:b/>
      <w:bCs/>
    </w:rPr>
  </w:style>
  <w:style w:type="character" w:customStyle="1" w:styleId="CommentSubjectChar">
    <w:name w:val="Comment Subject Char"/>
    <w:basedOn w:val="CommentTextChar"/>
    <w:link w:val="CommentSubject"/>
    <w:uiPriority w:val="99"/>
    <w:semiHidden/>
    <w:rsid w:val="002A1C45"/>
    <w:rPr>
      <w:rFonts w:ascii="Calibri" w:eastAsia="Calibri" w:hAnsi="Calibri" w:cs="Calibri"/>
      <w:b/>
      <w:bCs/>
      <w:sz w:val="20"/>
      <w:szCs w:val="20"/>
      <w:lang w:val="en-CA"/>
    </w:rPr>
  </w:style>
  <w:style w:type="character" w:styleId="Hyperlink">
    <w:name w:val="Hyperlink"/>
    <w:basedOn w:val="DefaultParagraphFont"/>
    <w:uiPriority w:val="99"/>
    <w:unhideWhenUsed/>
    <w:rsid w:val="00AF0010"/>
    <w:rPr>
      <w:color w:val="0000FF" w:themeColor="hyperlink"/>
      <w:u w:val="single"/>
    </w:rPr>
  </w:style>
  <w:style w:type="character" w:styleId="UnresolvedMention">
    <w:name w:val="Unresolved Mention"/>
    <w:basedOn w:val="DefaultParagraphFont"/>
    <w:uiPriority w:val="99"/>
    <w:semiHidden/>
    <w:unhideWhenUsed/>
    <w:rsid w:val="00AF0010"/>
    <w:rPr>
      <w:color w:val="605E5C"/>
      <w:shd w:val="clear" w:color="auto" w:fill="E1DFDD"/>
    </w:rPr>
  </w:style>
  <w:style w:type="paragraph" w:styleId="ListBullet">
    <w:name w:val="List Bullet"/>
    <w:basedOn w:val="Normal"/>
    <w:rsid w:val="00A03CAE"/>
    <w:pPr>
      <w:widowControl/>
      <w:numPr>
        <w:numId w:val="1"/>
      </w:numPr>
      <w:autoSpaceDE/>
      <w:autoSpaceDN/>
      <w:contextualSpacing/>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91880"/>
    <w:rPr>
      <w:b/>
      <w:bCs/>
    </w:rPr>
  </w:style>
  <w:style w:type="paragraph" w:styleId="NormalWeb">
    <w:name w:val="Normal (Web)"/>
    <w:basedOn w:val="Normal"/>
    <w:uiPriority w:val="99"/>
    <w:semiHidden/>
    <w:unhideWhenUsed/>
    <w:rsid w:val="00591880"/>
    <w:pPr>
      <w:widowControl/>
      <w:autoSpaceDE/>
      <w:autoSpaceDN/>
      <w:spacing w:before="100" w:beforeAutospacing="1" w:after="100" w:afterAutospacing="1"/>
    </w:pPr>
    <w:rPr>
      <w:rFonts w:ascii="Times New Roman" w:eastAsia="Times New Roman" w:hAnsi="Times New Roman" w:cs="Times New Roman"/>
      <w:sz w:val="24"/>
      <w:szCs w:val="24"/>
      <w:lang w:eastAsia="en-CA"/>
    </w:rPr>
  </w:style>
  <w:style w:type="character" w:customStyle="1" w:styleId="BodyTextChar">
    <w:name w:val="Body Text Char"/>
    <w:basedOn w:val="DefaultParagraphFont"/>
    <w:link w:val="BodyText"/>
    <w:uiPriority w:val="1"/>
    <w:rsid w:val="00C01630"/>
    <w:rPr>
      <w:rFonts w:ascii="Calibri" w:eastAsia="Calibri" w:hAnsi="Calibri" w:cs="Calibri"/>
      <w:sz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838480">
      <w:bodyDiv w:val="1"/>
      <w:marLeft w:val="0"/>
      <w:marRight w:val="0"/>
      <w:marTop w:val="0"/>
      <w:marBottom w:val="0"/>
      <w:divBdr>
        <w:top w:val="none" w:sz="0" w:space="0" w:color="auto"/>
        <w:left w:val="none" w:sz="0" w:space="0" w:color="auto"/>
        <w:bottom w:val="none" w:sz="0" w:space="0" w:color="auto"/>
        <w:right w:val="none" w:sz="0" w:space="0" w:color="auto"/>
      </w:divBdr>
    </w:div>
    <w:div w:id="291522241">
      <w:bodyDiv w:val="1"/>
      <w:marLeft w:val="0"/>
      <w:marRight w:val="0"/>
      <w:marTop w:val="0"/>
      <w:marBottom w:val="0"/>
      <w:divBdr>
        <w:top w:val="none" w:sz="0" w:space="0" w:color="auto"/>
        <w:left w:val="none" w:sz="0" w:space="0" w:color="auto"/>
        <w:bottom w:val="none" w:sz="0" w:space="0" w:color="auto"/>
        <w:right w:val="none" w:sz="0" w:space="0" w:color="auto"/>
      </w:divBdr>
    </w:div>
    <w:div w:id="839546722">
      <w:bodyDiv w:val="1"/>
      <w:marLeft w:val="0"/>
      <w:marRight w:val="0"/>
      <w:marTop w:val="0"/>
      <w:marBottom w:val="0"/>
      <w:divBdr>
        <w:top w:val="none" w:sz="0" w:space="0" w:color="auto"/>
        <w:left w:val="none" w:sz="0" w:space="0" w:color="auto"/>
        <w:bottom w:val="none" w:sz="0" w:space="0" w:color="auto"/>
        <w:right w:val="none" w:sz="0" w:space="0" w:color="auto"/>
      </w:divBdr>
    </w:div>
    <w:div w:id="900754154">
      <w:bodyDiv w:val="1"/>
      <w:marLeft w:val="0"/>
      <w:marRight w:val="0"/>
      <w:marTop w:val="0"/>
      <w:marBottom w:val="0"/>
      <w:divBdr>
        <w:top w:val="none" w:sz="0" w:space="0" w:color="auto"/>
        <w:left w:val="none" w:sz="0" w:space="0" w:color="auto"/>
        <w:bottom w:val="none" w:sz="0" w:space="0" w:color="auto"/>
        <w:right w:val="none" w:sz="0" w:space="0" w:color="auto"/>
      </w:divBdr>
    </w:div>
    <w:div w:id="1060207970">
      <w:bodyDiv w:val="1"/>
      <w:marLeft w:val="0"/>
      <w:marRight w:val="0"/>
      <w:marTop w:val="0"/>
      <w:marBottom w:val="0"/>
      <w:divBdr>
        <w:top w:val="none" w:sz="0" w:space="0" w:color="auto"/>
        <w:left w:val="none" w:sz="0" w:space="0" w:color="auto"/>
        <w:bottom w:val="none" w:sz="0" w:space="0" w:color="auto"/>
        <w:right w:val="none" w:sz="0" w:space="0" w:color="auto"/>
      </w:divBdr>
    </w:div>
    <w:div w:id="1760326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oadsafetyatwork.ca/resource/form/basic-trip-plan-form/" TargetMode="External"/><Relationship Id="rId13" Type="http://schemas.openxmlformats.org/officeDocument/2006/relationships/hyperlink" Target="https://roadsafetyatwork.ca/resource/template/check-in-procedures-template/"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adsafetyatwork.ca/resource/tool/tripchec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adsafetyatwork.ca/resource/form/risk-rated-trip-plan-for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roadsafetyatwork.ca/resource/template/check-in-procedures-templat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oadsafetyatwork.ca/resource/tool/tripcheck/"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woo\AppData\Local\Microsoft\Windows\INetCache\Content.Outlook\Z2LY2THQ\TGMG%20Template%20Rev%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CA283-CDB6-488B-92F3-F0E79DF31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TGMG Template Rev 4</Template>
  <TotalTime>0</TotalTime>
  <Pages>4</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Derek Runions</dc:creator>
  <cp:lastModifiedBy>Gord Woodward</cp:lastModifiedBy>
  <cp:revision>3</cp:revision>
  <cp:lastPrinted>2024-05-16T13:37:00Z</cp:lastPrinted>
  <dcterms:created xsi:type="dcterms:W3CDTF">2024-05-16T13:37:00Z</dcterms:created>
  <dcterms:modified xsi:type="dcterms:W3CDTF">2024-05-16T13:37:00Z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Creator">
    <vt:lpwstr>Microsoft® Word 2019</vt:lpwstr>
  </property>
  <property fmtid="{D5CDD505-2E9C-101B-9397-08002B2CF9AE}" pid="4" name="LastSaved">
    <vt:filetime>2022-04-20T00:00:00Z</vt:filetime>
  </property>
</Properties>
</file>